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3E0" w:rsidRPr="00B255D6" w:rsidRDefault="00F613E0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F613E0" w:rsidRPr="00B255D6" w:rsidRDefault="00F613E0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3E0" w:rsidRPr="00B255D6" w:rsidRDefault="00F613E0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5D6">
        <w:rPr>
          <w:rFonts w:ascii="Times New Roman" w:hAnsi="Times New Roman" w:cs="Times New Roman"/>
          <w:b/>
          <w:sz w:val="36"/>
          <w:szCs w:val="36"/>
        </w:rPr>
        <w:t>PROGRAM WYCHOWAWCZO – PROFILAKTYCZNY</w:t>
      </w:r>
    </w:p>
    <w:p w:rsidR="00784DBC" w:rsidRPr="00B255D6" w:rsidRDefault="00F613E0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5D6">
        <w:rPr>
          <w:rFonts w:ascii="Times New Roman" w:hAnsi="Times New Roman" w:cs="Times New Roman"/>
          <w:b/>
          <w:sz w:val="36"/>
          <w:szCs w:val="36"/>
        </w:rPr>
        <w:t>Gimnazjum nr 20 im. Karola Miarki w Katowicach</w:t>
      </w:r>
    </w:p>
    <w:p w:rsidR="00F613E0" w:rsidRPr="00B255D6" w:rsidRDefault="00F613E0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613E0" w:rsidRPr="00B255D6" w:rsidRDefault="00F613E0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5D6">
        <w:rPr>
          <w:rFonts w:ascii="Times New Roman" w:hAnsi="Times New Roman" w:cs="Times New Roman"/>
          <w:b/>
          <w:sz w:val="36"/>
          <w:szCs w:val="36"/>
        </w:rPr>
        <w:t>na lata 2015</w:t>
      </w:r>
      <w:r w:rsidR="00747D05" w:rsidRPr="00B25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55D6">
        <w:rPr>
          <w:rFonts w:ascii="Times New Roman" w:hAnsi="Times New Roman" w:cs="Times New Roman"/>
          <w:b/>
          <w:sz w:val="36"/>
          <w:szCs w:val="36"/>
        </w:rPr>
        <w:t>-</w:t>
      </w:r>
      <w:r w:rsidR="00747D05" w:rsidRPr="00B255D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B255D6">
        <w:rPr>
          <w:rFonts w:ascii="Times New Roman" w:hAnsi="Times New Roman" w:cs="Times New Roman"/>
          <w:b/>
          <w:sz w:val="36"/>
          <w:szCs w:val="36"/>
        </w:rPr>
        <w:t>2018</w:t>
      </w:r>
    </w:p>
    <w:p w:rsidR="00F724B3" w:rsidRPr="00B255D6" w:rsidRDefault="00F724B3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4B3" w:rsidRPr="00B255D6" w:rsidRDefault="00F724B3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4B3" w:rsidRPr="00B255D6" w:rsidRDefault="00F724B3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4B3" w:rsidRPr="00B255D6" w:rsidRDefault="00F724B3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4B3" w:rsidRPr="00B255D6" w:rsidRDefault="00F724B3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4B3" w:rsidRPr="00B255D6" w:rsidRDefault="00F724B3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F724B3" w:rsidRPr="00B255D6" w:rsidRDefault="00F724B3" w:rsidP="007148CC">
      <w:pPr>
        <w:rPr>
          <w:rFonts w:ascii="Times New Roman" w:hAnsi="Times New Roman" w:cs="Times New Roman"/>
          <w:b/>
          <w:sz w:val="36"/>
          <w:szCs w:val="36"/>
        </w:rPr>
      </w:pPr>
    </w:p>
    <w:p w:rsidR="007148CC" w:rsidRPr="00B255D6" w:rsidRDefault="007148CC" w:rsidP="007148CC">
      <w:pPr>
        <w:rPr>
          <w:rFonts w:ascii="Times New Roman" w:hAnsi="Times New Roman" w:cs="Times New Roman"/>
          <w:b/>
          <w:sz w:val="36"/>
          <w:szCs w:val="36"/>
        </w:rPr>
      </w:pPr>
    </w:p>
    <w:p w:rsidR="00F724B3" w:rsidRPr="00B255D6" w:rsidRDefault="00AB416D" w:rsidP="00F613E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255D6">
        <w:rPr>
          <w:rFonts w:ascii="Times New Roman" w:hAnsi="Times New Roman" w:cs="Times New Roman"/>
          <w:b/>
          <w:sz w:val="36"/>
          <w:szCs w:val="36"/>
        </w:rPr>
        <w:t>Diagnoza</w:t>
      </w:r>
    </w:p>
    <w:p w:rsidR="00F724B3" w:rsidRPr="00B255D6" w:rsidRDefault="00F724B3" w:rsidP="00F724B3">
      <w:pPr>
        <w:pStyle w:val="NormalnyWeb"/>
      </w:pPr>
      <w:r w:rsidRPr="00B255D6">
        <w:t>Program profilaktyki jest wynikiem diagnozy problemów i potrzeb środowiska uczniów, rodziców i nauczycieli Gimnazjum nr 20 w Katowicach.</w:t>
      </w:r>
    </w:p>
    <w:p w:rsidR="00F724B3" w:rsidRPr="00566D72" w:rsidRDefault="00941028" w:rsidP="00F724B3">
      <w:pPr>
        <w:pStyle w:val="NormalnyWeb"/>
      </w:pPr>
      <w:r w:rsidRPr="00566D72">
        <w:t>Podczas tworzenia projektu programu</w:t>
      </w:r>
      <w:r w:rsidR="00566D72" w:rsidRPr="00566D72">
        <w:t>,</w:t>
      </w:r>
      <w:r w:rsidRPr="00566D72">
        <w:t xml:space="preserve"> d</w:t>
      </w:r>
      <w:r w:rsidR="00F724B3" w:rsidRPr="00566D72">
        <w:t>iagnozy dokonano w oparciu o analizę:</w:t>
      </w:r>
    </w:p>
    <w:p w:rsidR="00F724B3" w:rsidRPr="00566D72" w:rsidRDefault="00F724B3" w:rsidP="00AB416D">
      <w:pPr>
        <w:pStyle w:val="NormalnyWeb"/>
        <w:numPr>
          <w:ilvl w:val="0"/>
          <w:numId w:val="21"/>
        </w:numPr>
      </w:pPr>
      <w:r w:rsidRPr="00566D72">
        <w:t>rozmów z uczniami prowadzonych przez pracowników szkoły;</w:t>
      </w:r>
    </w:p>
    <w:p w:rsidR="00F724B3" w:rsidRPr="00566D72" w:rsidRDefault="00F724B3" w:rsidP="00AB416D">
      <w:pPr>
        <w:pStyle w:val="NormalnyWeb"/>
        <w:numPr>
          <w:ilvl w:val="0"/>
          <w:numId w:val="21"/>
        </w:numPr>
      </w:pPr>
      <w:r w:rsidRPr="00566D72">
        <w:t>rozmów z rodzicami;</w:t>
      </w:r>
    </w:p>
    <w:p w:rsidR="00BD6CF3" w:rsidRPr="00566D72" w:rsidRDefault="00BD6CF3" w:rsidP="00AB416D">
      <w:pPr>
        <w:pStyle w:val="NormalnyWeb"/>
        <w:numPr>
          <w:ilvl w:val="0"/>
          <w:numId w:val="21"/>
        </w:numPr>
      </w:pPr>
      <w:r w:rsidRPr="00566D72">
        <w:t>bieżących obserwacji zachowania uczniów na lekcjach i zajęciach pozalekcyjnych</w:t>
      </w:r>
    </w:p>
    <w:p w:rsidR="00F724B3" w:rsidRPr="00566D72" w:rsidRDefault="00F724B3" w:rsidP="00AB416D">
      <w:pPr>
        <w:pStyle w:val="NormalnyWeb"/>
        <w:numPr>
          <w:ilvl w:val="0"/>
          <w:numId w:val="21"/>
        </w:numPr>
      </w:pPr>
      <w:r w:rsidRPr="00566D72">
        <w:t>wyników badań ankietowych prowadzonych w poprzednich latach;</w:t>
      </w:r>
    </w:p>
    <w:p w:rsidR="00F724B3" w:rsidRPr="00566D72" w:rsidRDefault="00F724B3" w:rsidP="00AB416D">
      <w:pPr>
        <w:pStyle w:val="NormalnyWeb"/>
        <w:numPr>
          <w:ilvl w:val="0"/>
          <w:numId w:val="21"/>
        </w:numPr>
      </w:pPr>
      <w:r w:rsidRPr="00566D72">
        <w:t>frekwencji szkolnej uczniów;</w:t>
      </w:r>
    </w:p>
    <w:p w:rsidR="00F724B3" w:rsidRPr="00566D72" w:rsidRDefault="00F724B3" w:rsidP="00AB416D">
      <w:pPr>
        <w:pStyle w:val="NormalnyWeb"/>
        <w:numPr>
          <w:ilvl w:val="0"/>
          <w:numId w:val="21"/>
        </w:numPr>
      </w:pPr>
      <w:r w:rsidRPr="00566D72">
        <w:t>informacji zwrotnych uzyskanych w kontakcie z instytucjami takimi jak Poradnia Psychologiczno- Pedagogiczna, MOPS, IV Komisariat Policji, Śląskie Centr</w:t>
      </w:r>
      <w:r w:rsidR="005E1580" w:rsidRPr="00566D72">
        <w:t>um Profilaktyki i Psychoterapii, Stowarzyszenie Civitas, Międzynarodowe Stowarzyszenie Studentów Medycyny IFMSA.</w:t>
      </w:r>
    </w:p>
    <w:p w:rsidR="00BD6CF3" w:rsidRPr="00566D72" w:rsidRDefault="00BD6CF3" w:rsidP="00AB416D">
      <w:pPr>
        <w:pStyle w:val="NormalnyWeb"/>
        <w:numPr>
          <w:ilvl w:val="0"/>
          <w:numId w:val="21"/>
        </w:numPr>
      </w:pPr>
      <w:r w:rsidRPr="00566D72">
        <w:t xml:space="preserve"> analizy dokumentacji szkolnej.</w:t>
      </w:r>
    </w:p>
    <w:p w:rsidR="00941028" w:rsidRPr="00566D72" w:rsidRDefault="00941028" w:rsidP="00941028">
      <w:pPr>
        <w:pStyle w:val="NormalnyWeb"/>
      </w:pPr>
      <w:r w:rsidRPr="00566D72">
        <w:t>W pierwszym półroczu roku szkolnego 2015-2016 diagnozę pogłębiono o badania ankietowe przeprowadzone wśród rodziców i uczniów Gimnazjum nr 20, czego wynikiem jest program w obecnej postaci.</w:t>
      </w:r>
    </w:p>
    <w:p w:rsidR="00F724B3" w:rsidRPr="00566D72" w:rsidRDefault="00F724B3" w:rsidP="00F724B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72">
        <w:rPr>
          <w:rFonts w:ascii="Times New Roman" w:hAnsi="Times New Roman" w:cs="Times New Roman"/>
          <w:b/>
          <w:sz w:val="36"/>
          <w:szCs w:val="36"/>
        </w:rPr>
        <w:t>C</w:t>
      </w:r>
      <w:r w:rsidR="009816D2" w:rsidRPr="00566D72">
        <w:rPr>
          <w:rFonts w:ascii="Times New Roman" w:hAnsi="Times New Roman" w:cs="Times New Roman"/>
          <w:b/>
          <w:sz w:val="36"/>
          <w:szCs w:val="36"/>
        </w:rPr>
        <w:t>ele</w:t>
      </w:r>
    </w:p>
    <w:p w:rsidR="00F724B3" w:rsidRPr="00566D72" w:rsidRDefault="00F724B3" w:rsidP="00F724B3">
      <w:pPr>
        <w:pStyle w:val="Tekstpodstawowy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D72">
        <w:rPr>
          <w:rFonts w:ascii="Times New Roman" w:hAnsi="Times New Roman" w:cs="Times New Roman"/>
          <w:b/>
          <w:sz w:val="24"/>
          <w:szCs w:val="24"/>
        </w:rPr>
        <w:t>P</w:t>
      </w:r>
      <w:r w:rsidRPr="00566D72">
        <w:rPr>
          <w:rFonts w:ascii="Times New Roman" w:eastAsia="Calibri" w:hAnsi="Times New Roman" w:cs="Times New Roman"/>
          <w:b/>
          <w:sz w:val="24"/>
          <w:szCs w:val="24"/>
        </w:rPr>
        <w:t>ełny rozwój ucznia we wszystkich sferach jego osobowości</w:t>
      </w:r>
      <w:r w:rsidR="00AB416D" w:rsidRPr="00566D72">
        <w:rPr>
          <w:rFonts w:ascii="Times New Roman" w:eastAsia="Calibri" w:hAnsi="Times New Roman" w:cs="Times New Roman"/>
          <w:b/>
          <w:sz w:val="24"/>
          <w:szCs w:val="24"/>
        </w:rPr>
        <w:t>, między innymi:</w:t>
      </w:r>
      <w:r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96218D" w:rsidRPr="00566D72" w:rsidRDefault="0096218D" w:rsidP="00F724B3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Dążenie do uzyskania</w:t>
      </w:r>
      <w:r w:rsidRPr="00566D72">
        <w:rPr>
          <w:rFonts w:ascii="Times New Roman" w:eastAsia="Calibri" w:hAnsi="Times New Roman" w:cs="Times New Roman"/>
          <w:sz w:val="24"/>
          <w:szCs w:val="24"/>
        </w:rPr>
        <w:t xml:space="preserve"> przez ucznia klarownego obrazu siebie, jako członka społeczności, rodziny, szkoły, </w:t>
      </w:r>
      <w:r w:rsidR="00AB416D" w:rsidRPr="00566D72">
        <w:rPr>
          <w:rFonts w:ascii="Times New Roman" w:eastAsia="Calibri" w:hAnsi="Times New Roman" w:cs="Times New Roman"/>
          <w:sz w:val="24"/>
          <w:szCs w:val="24"/>
        </w:rPr>
        <w:t xml:space="preserve">znającego swoja wartość, </w:t>
      </w:r>
      <w:r w:rsidRPr="00566D72">
        <w:rPr>
          <w:rFonts w:ascii="Times New Roman" w:eastAsia="Calibri" w:hAnsi="Times New Roman" w:cs="Times New Roman"/>
          <w:sz w:val="24"/>
          <w:szCs w:val="24"/>
        </w:rPr>
        <w:t>umiejącego  rozwiązywać konflikty, rozumiejącego pojęcie tolerancji, ceniącego kulturę osobistą, odpowiedzialnego za własne czyny, wybory, własny rozwój;</w:t>
      </w:r>
    </w:p>
    <w:p w:rsidR="00F724B3" w:rsidRPr="00566D72" w:rsidRDefault="00F724B3" w:rsidP="0096218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Promowanie i wzmacnianie zachowań prospołecznych oraz kształtowanie właściwych postaw uczniów, tworzenie klimatu wzajemnego zaufania i otwartości</w:t>
      </w:r>
      <w:r w:rsidR="0096218D" w:rsidRPr="00566D72">
        <w:rPr>
          <w:rFonts w:ascii="Times New Roman" w:hAnsi="Times New Roman" w:cs="Times New Roman"/>
          <w:sz w:val="24"/>
          <w:szCs w:val="24"/>
        </w:rPr>
        <w:t>.</w:t>
      </w:r>
    </w:p>
    <w:p w:rsidR="0096218D" w:rsidRPr="00566D72" w:rsidRDefault="00F724B3" w:rsidP="0096218D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lastRenderedPageBreak/>
        <w:t>Personalizacja życia i odnajdowanie swojego miejsca w rodzinie, grupie rówieśniczej, społeczeństwie obywatelskim oraz strukturach europejskich.</w:t>
      </w:r>
      <w:r w:rsidR="0096218D" w:rsidRPr="00566D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18D" w:rsidRPr="00566D72" w:rsidRDefault="0096218D" w:rsidP="0096218D">
      <w:pPr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Rozwijanie umiejętności planowania własnego życia, wyznaczania sobie celów i ich konsekwentnego realizowania.</w:t>
      </w:r>
    </w:p>
    <w:p w:rsidR="00F724B3" w:rsidRPr="00566D72" w:rsidRDefault="00F724B3" w:rsidP="0096218D">
      <w:pPr>
        <w:pStyle w:val="Akapitzlist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Wdrażanie uczniów do rozpoznawania wartości oraz wzorów postępowania społecznie aprobowanych i pożądanych.</w:t>
      </w:r>
    </w:p>
    <w:p w:rsidR="00F724B3" w:rsidRPr="00566D72" w:rsidRDefault="00F724B3" w:rsidP="00F724B3">
      <w:pPr>
        <w:pStyle w:val="Akapitzlist"/>
        <w:ind w:left="142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724B3" w:rsidRPr="00566D72" w:rsidRDefault="00F724B3" w:rsidP="0096218D">
      <w:pPr>
        <w:pStyle w:val="Akapitzlist"/>
        <w:numPr>
          <w:ilvl w:val="0"/>
          <w:numId w:val="6"/>
        </w:num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Poprawa bezpieczeństwa w szkole poprzez  zapobieganie zachowaniom niepożądanym  i ryzykownym </w:t>
      </w:r>
    </w:p>
    <w:p w:rsidR="00F724B3" w:rsidRPr="00566D72" w:rsidRDefault="00F724B3" w:rsidP="00F724B3">
      <w:pPr>
        <w:pStyle w:val="Tekstpodstawowywcit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566D72">
        <w:rPr>
          <w:sz w:val="24"/>
        </w:rPr>
        <w:t>Eliminowanie negatywnych zjawisk społecznych  w szkole (np. przemoc i agresja, kradzieże, używanie substancji psychoaktywnych).</w:t>
      </w:r>
    </w:p>
    <w:p w:rsidR="00AB416D" w:rsidRPr="00566D72" w:rsidRDefault="00AB416D" w:rsidP="00F724B3">
      <w:pPr>
        <w:pStyle w:val="Tekstpodstawowywcit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566D72">
        <w:rPr>
          <w:sz w:val="23"/>
          <w:szCs w:val="23"/>
        </w:rPr>
        <w:t>Dbanie o zdrowie i bezpieczeństwo uczniów oraz nauczycieli w środowisku szkolnym.</w:t>
      </w:r>
    </w:p>
    <w:p w:rsidR="00F724B3" w:rsidRPr="00566D72" w:rsidRDefault="00F724B3" w:rsidP="00F724B3">
      <w:pPr>
        <w:pStyle w:val="Tekstpodstawowywcity"/>
        <w:numPr>
          <w:ilvl w:val="0"/>
          <w:numId w:val="1"/>
        </w:numPr>
        <w:spacing w:line="276" w:lineRule="auto"/>
        <w:jc w:val="both"/>
        <w:rPr>
          <w:sz w:val="24"/>
        </w:rPr>
      </w:pPr>
      <w:r w:rsidRPr="00566D72">
        <w:rPr>
          <w:sz w:val="24"/>
        </w:rPr>
        <w:t>Wzrost poczucia bezpieczeństwa uczniów na terenie szkoły.</w:t>
      </w:r>
    </w:p>
    <w:p w:rsidR="00F724B3" w:rsidRPr="00566D72" w:rsidRDefault="00F724B3" w:rsidP="00F724B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Rozwijanie u uczniów umiejętności komunikowania się z innymi.</w:t>
      </w:r>
    </w:p>
    <w:p w:rsidR="00F724B3" w:rsidRPr="00566D72" w:rsidRDefault="00F724B3" w:rsidP="00F724B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Stosowanie  wzmocnień pozytywnych wobec ucznia, dostrzeganie jego osiągnięć, podkreślanie mocnych stron.</w:t>
      </w:r>
    </w:p>
    <w:p w:rsidR="00F724B3" w:rsidRPr="00566D72" w:rsidRDefault="00F724B3" w:rsidP="00F724B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Kształtowanie u uczniów zachowań asertywnych.</w:t>
      </w:r>
    </w:p>
    <w:p w:rsidR="00F724B3" w:rsidRPr="00566D72" w:rsidRDefault="00F724B3" w:rsidP="00F724B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Wspieranie rodziców w ich zasadniczej roli pierwszych wychowawców oraz uwrażliwianie na przejawy patologicznych zachowań u uczniów.</w:t>
      </w:r>
    </w:p>
    <w:p w:rsidR="00F724B3" w:rsidRPr="00566D72" w:rsidRDefault="00F724B3" w:rsidP="00F724B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Kształtowanie u uczniów umiejętności skutecznego rozwiązywania problemów oraz radzenia sobie z negatywnymi emocjami w akceptowany społecznie sposób.</w:t>
      </w:r>
    </w:p>
    <w:p w:rsidR="00F724B3" w:rsidRPr="00566D72" w:rsidRDefault="00F724B3" w:rsidP="00F724B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 xml:space="preserve">Kształtowanie u uczniów umiejętności aktywnego przeciwstawiania się przejawom zjawisk patologicznych. </w:t>
      </w:r>
    </w:p>
    <w:p w:rsidR="00F724B3" w:rsidRPr="00566D72" w:rsidRDefault="00F724B3" w:rsidP="00F724B3">
      <w:pPr>
        <w:numPr>
          <w:ilvl w:val="0"/>
          <w:numId w:val="1"/>
        </w:num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Realizowanie na terenie szkoły zadań wynikających z rządowego programu „Bezpieczna i przyjazna szkoła” i programów profilaktycznych.</w:t>
      </w:r>
    </w:p>
    <w:p w:rsidR="00F724B3" w:rsidRPr="00566D72" w:rsidRDefault="00F724B3" w:rsidP="00F724B3">
      <w:pPr>
        <w:jc w:val="both"/>
        <w:rPr>
          <w:sz w:val="24"/>
          <w:szCs w:val="24"/>
        </w:rPr>
      </w:pPr>
    </w:p>
    <w:p w:rsidR="009816D2" w:rsidRPr="00566D72" w:rsidRDefault="00BD6CF3" w:rsidP="009816D2">
      <w:pPr>
        <w:pStyle w:val="Default"/>
        <w:jc w:val="center"/>
        <w:rPr>
          <w:b/>
          <w:bCs/>
          <w:color w:val="auto"/>
          <w:sz w:val="36"/>
          <w:szCs w:val="36"/>
        </w:rPr>
      </w:pPr>
      <w:r w:rsidRPr="00566D72">
        <w:rPr>
          <w:b/>
          <w:bCs/>
          <w:color w:val="auto"/>
          <w:sz w:val="36"/>
          <w:szCs w:val="36"/>
        </w:rPr>
        <w:t>S</w:t>
      </w:r>
      <w:r w:rsidR="009816D2" w:rsidRPr="00566D72">
        <w:rPr>
          <w:b/>
          <w:bCs/>
          <w:color w:val="auto"/>
          <w:sz w:val="36"/>
          <w:szCs w:val="36"/>
        </w:rPr>
        <w:t>trategie wychowawczo-profilaktyczne</w:t>
      </w:r>
    </w:p>
    <w:p w:rsidR="009816D2" w:rsidRPr="00566D72" w:rsidRDefault="009816D2" w:rsidP="009816D2">
      <w:pPr>
        <w:pStyle w:val="Default"/>
        <w:jc w:val="center"/>
        <w:rPr>
          <w:color w:val="auto"/>
          <w:sz w:val="23"/>
          <w:szCs w:val="23"/>
        </w:rPr>
      </w:pPr>
    </w:p>
    <w:p w:rsidR="00BD6CF3" w:rsidRPr="00566D72" w:rsidRDefault="00BD6CF3" w:rsidP="002475D8">
      <w:pPr>
        <w:pStyle w:val="Default"/>
        <w:spacing w:line="276" w:lineRule="auto"/>
        <w:rPr>
          <w:color w:val="auto"/>
          <w:sz w:val="23"/>
          <w:szCs w:val="23"/>
        </w:rPr>
      </w:pPr>
      <w:r w:rsidRPr="00566D72">
        <w:rPr>
          <w:color w:val="auto"/>
          <w:sz w:val="23"/>
          <w:szCs w:val="23"/>
        </w:rPr>
        <w:t xml:space="preserve">Cele i zadania programu realizowane będą w oparciu o następujące strategie wychowawczo-profilaktyczne: </w:t>
      </w:r>
    </w:p>
    <w:p w:rsidR="00BD6CF3" w:rsidRPr="00566D72" w:rsidRDefault="00BD6CF3" w:rsidP="002475D8">
      <w:pPr>
        <w:pStyle w:val="Default"/>
        <w:numPr>
          <w:ilvl w:val="1"/>
          <w:numId w:val="20"/>
        </w:numPr>
        <w:spacing w:after="44" w:line="276" w:lineRule="auto"/>
        <w:rPr>
          <w:color w:val="auto"/>
          <w:sz w:val="23"/>
          <w:szCs w:val="23"/>
        </w:rPr>
      </w:pPr>
      <w:r w:rsidRPr="00566D72">
        <w:rPr>
          <w:color w:val="auto"/>
          <w:sz w:val="23"/>
          <w:szCs w:val="23"/>
        </w:rPr>
        <w:t xml:space="preserve">Strategie informacyjne – dostarczenie informacji na temat celów i treści kształcenia oraz efektów pracy, jasne kryteria oceniania, wskazywanie mocnych i słabych stron ucznia. </w:t>
      </w:r>
    </w:p>
    <w:p w:rsidR="00BD6CF3" w:rsidRPr="00566D72" w:rsidRDefault="00BD6CF3" w:rsidP="002475D8">
      <w:pPr>
        <w:pStyle w:val="Default"/>
        <w:numPr>
          <w:ilvl w:val="1"/>
          <w:numId w:val="20"/>
        </w:numPr>
        <w:spacing w:after="44" w:line="276" w:lineRule="auto"/>
        <w:rPr>
          <w:color w:val="auto"/>
          <w:sz w:val="23"/>
          <w:szCs w:val="23"/>
        </w:rPr>
      </w:pPr>
      <w:r w:rsidRPr="00566D72">
        <w:rPr>
          <w:color w:val="auto"/>
          <w:sz w:val="23"/>
          <w:szCs w:val="23"/>
        </w:rPr>
        <w:t xml:space="preserve">Strategie komunikacyjne – wyrażanie emocji, inicjowanie dyskusji umożliwiających wyrażanie własnych poglądów, szczerości i otwartości w dyskusji, podejmowanie tematów trudnych, dotyczących jednostki i grupy. </w:t>
      </w:r>
    </w:p>
    <w:p w:rsidR="00BD6CF3" w:rsidRPr="00566D72" w:rsidRDefault="00BD6CF3" w:rsidP="002475D8">
      <w:pPr>
        <w:pStyle w:val="Default"/>
        <w:numPr>
          <w:ilvl w:val="1"/>
          <w:numId w:val="20"/>
        </w:numPr>
        <w:spacing w:after="44" w:line="276" w:lineRule="auto"/>
        <w:rPr>
          <w:color w:val="auto"/>
          <w:sz w:val="23"/>
          <w:szCs w:val="23"/>
        </w:rPr>
      </w:pPr>
      <w:r w:rsidRPr="00566D72">
        <w:rPr>
          <w:color w:val="auto"/>
          <w:sz w:val="23"/>
          <w:szCs w:val="23"/>
        </w:rPr>
        <w:lastRenderedPageBreak/>
        <w:t xml:space="preserve">Strategie współdziałania – podejmowanie współpracy z uczniem i jego rodzicami, wspólne rozwiązywanie problemów i konfliktów, inspirowanie współpracy między uczniami. </w:t>
      </w:r>
    </w:p>
    <w:p w:rsidR="00BD6CF3" w:rsidRPr="00566D72" w:rsidRDefault="00BD6CF3" w:rsidP="002475D8">
      <w:pPr>
        <w:pStyle w:val="Default"/>
        <w:numPr>
          <w:ilvl w:val="1"/>
          <w:numId w:val="20"/>
        </w:numPr>
        <w:spacing w:after="44" w:line="276" w:lineRule="auto"/>
        <w:rPr>
          <w:color w:val="auto"/>
          <w:sz w:val="23"/>
          <w:szCs w:val="23"/>
        </w:rPr>
      </w:pPr>
      <w:r w:rsidRPr="00566D72">
        <w:rPr>
          <w:color w:val="auto"/>
          <w:sz w:val="23"/>
          <w:szCs w:val="23"/>
        </w:rPr>
        <w:t xml:space="preserve">Strategie modelowania – bycie wzorem, autorytetem dla ucznia, wskazywanie reguł i norm postępowania na lekcji, w szkole i w otoczeniu innych ludzi. </w:t>
      </w:r>
    </w:p>
    <w:p w:rsidR="00BD6CF3" w:rsidRPr="00566D72" w:rsidRDefault="00BD6CF3" w:rsidP="002475D8">
      <w:pPr>
        <w:pStyle w:val="Default"/>
        <w:numPr>
          <w:ilvl w:val="1"/>
          <w:numId w:val="20"/>
        </w:numPr>
        <w:spacing w:after="44" w:line="276" w:lineRule="auto"/>
        <w:rPr>
          <w:color w:val="auto"/>
          <w:sz w:val="23"/>
          <w:szCs w:val="23"/>
        </w:rPr>
      </w:pPr>
      <w:r w:rsidRPr="00566D72">
        <w:rPr>
          <w:color w:val="auto"/>
          <w:sz w:val="23"/>
          <w:szCs w:val="23"/>
        </w:rPr>
        <w:t xml:space="preserve">Strategie doświadczania – stwarzanie różnorodnych sytuacji wychowawczych, aktywne i refleksyjne pełnienie ról w klasie i w szkole, dzielenie się efektami własnej pracy z innymi. </w:t>
      </w:r>
    </w:p>
    <w:p w:rsidR="00BD6CF3" w:rsidRPr="00566D72" w:rsidRDefault="00BD6CF3" w:rsidP="002475D8">
      <w:pPr>
        <w:pStyle w:val="Default"/>
        <w:numPr>
          <w:ilvl w:val="1"/>
          <w:numId w:val="20"/>
        </w:numPr>
        <w:spacing w:after="44" w:line="276" w:lineRule="auto"/>
        <w:rPr>
          <w:color w:val="auto"/>
          <w:sz w:val="23"/>
          <w:szCs w:val="23"/>
        </w:rPr>
      </w:pPr>
      <w:r w:rsidRPr="00566D72">
        <w:rPr>
          <w:color w:val="auto"/>
          <w:sz w:val="23"/>
          <w:szCs w:val="23"/>
        </w:rPr>
        <w:t xml:space="preserve">Strategie alternatyw – stwarzanie warunków do wyboru różnej aktywności przez ucznia oraz różnych strategii umożliwiających mu korzystanie z własnych zasobów i niwelowanie indywidualnych deficytów. </w:t>
      </w:r>
    </w:p>
    <w:p w:rsidR="00BD6CF3" w:rsidRPr="00566D72" w:rsidRDefault="00BD6CF3" w:rsidP="002475D8">
      <w:pPr>
        <w:pStyle w:val="Default"/>
        <w:numPr>
          <w:ilvl w:val="1"/>
          <w:numId w:val="20"/>
        </w:numPr>
        <w:spacing w:line="276" w:lineRule="auto"/>
        <w:rPr>
          <w:color w:val="auto"/>
          <w:sz w:val="23"/>
          <w:szCs w:val="23"/>
        </w:rPr>
      </w:pPr>
      <w:r w:rsidRPr="00566D72">
        <w:rPr>
          <w:color w:val="auto"/>
          <w:sz w:val="23"/>
          <w:szCs w:val="23"/>
        </w:rPr>
        <w:t xml:space="preserve">Strategie interwencyjne – pomoc w identyfikacji i rozwiązywaniu zaistniałych problemów, udzielania wsparcia w sytuacjach trudnych </w:t>
      </w:r>
    </w:p>
    <w:p w:rsidR="00BD6CF3" w:rsidRPr="00566D72" w:rsidRDefault="00BD6CF3" w:rsidP="00F724B3">
      <w:pPr>
        <w:jc w:val="both"/>
        <w:rPr>
          <w:sz w:val="24"/>
          <w:szCs w:val="24"/>
        </w:rPr>
      </w:pPr>
    </w:p>
    <w:p w:rsidR="0096218D" w:rsidRPr="00566D72" w:rsidRDefault="002475D8" w:rsidP="00E878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72">
        <w:rPr>
          <w:rFonts w:ascii="Times New Roman" w:hAnsi="Times New Roman" w:cs="Times New Roman"/>
          <w:b/>
          <w:sz w:val="36"/>
          <w:szCs w:val="36"/>
        </w:rPr>
        <w:t>Zadania i sposoby realizacji</w:t>
      </w:r>
    </w:p>
    <w:p w:rsidR="00D16E53" w:rsidRPr="00566D72" w:rsidRDefault="00D16E53" w:rsidP="00E878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72">
        <w:rPr>
          <w:rFonts w:ascii="Times New Roman" w:hAnsi="Times New Roman" w:cs="Times New Roman"/>
          <w:b/>
          <w:sz w:val="36"/>
          <w:szCs w:val="36"/>
        </w:rPr>
        <w:t>I.</w:t>
      </w:r>
    </w:p>
    <w:p w:rsidR="00E42A70" w:rsidRPr="00566D72" w:rsidRDefault="00E42A70" w:rsidP="00E878E3">
      <w:pPr>
        <w:pStyle w:val="Tekstpodstawowy2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42A70" w:rsidRPr="00566D72" w:rsidRDefault="00E42A70" w:rsidP="004F7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DĄŻENIE DO UZYSKANIA PRZEZ UCZNIA KLAROWNEGO OBRAZU SIEBIE, ZNAJĄCEGO SWOJĄ WARTOŚĆ, UMIEJĄCEGO ROZWIĄZYWAĆ KONFLIKTY, </w:t>
      </w:r>
      <w:r w:rsidR="00A14C89" w:rsidRPr="00566D72">
        <w:rPr>
          <w:rFonts w:ascii="Times New Roman" w:eastAsia="Calibri" w:hAnsi="Times New Roman" w:cs="Times New Roman"/>
          <w:b/>
          <w:sz w:val="24"/>
          <w:szCs w:val="24"/>
        </w:rPr>
        <w:t>CENIĄCEGO KULTURĘ OSOBISTĄ, ODPOWIEDZIALN</w:t>
      </w:r>
      <w:r w:rsidR="003A142B" w:rsidRPr="00566D72">
        <w:rPr>
          <w:rFonts w:ascii="Times New Roman" w:eastAsia="Calibri" w:hAnsi="Times New Roman" w:cs="Times New Roman"/>
          <w:b/>
          <w:sz w:val="24"/>
          <w:szCs w:val="24"/>
        </w:rPr>
        <w:t>EGO ZA WŁASNE CZYNY, WYBORY, WŁA</w:t>
      </w:r>
      <w:r w:rsidR="00A14C89" w:rsidRPr="00566D72">
        <w:rPr>
          <w:rFonts w:ascii="Times New Roman" w:eastAsia="Calibri" w:hAnsi="Times New Roman" w:cs="Times New Roman"/>
          <w:b/>
          <w:sz w:val="24"/>
          <w:szCs w:val="24"/>
        </w:rPr>
        <w:t>SNY ROZWÓJ</w:t>
      </w:r>
    </w:p>
    <w:p w:rsidR="00E42A70" w:rsidRPr="00566D72" w:rsidRDefault="00E42A70" w:rsidP="004F7C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27"/>
        <w:gridCol w:w="4791"/>
        <w:gridCol w:w="2296"/>
        <w:gridCol w:w="1985"/>
        <w:gridCol w:w="1845"/>
      </w:tblGrid>
      <w:tr w:rsidR="00B255D6" w:rsidRPr="00566D72" w:rsidTr="00E42A70">
        <w:tc>
          <w:tcPr>
            <w:tcW w:w="3227" w:type="dxa"/>
          </w:tcPr>
          <w:p w:rsidR="00E42A70" w:rsidRPr="00566D72" w:rsidRDefault="00E42A70" w:rsidP="00E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ZADANIA</w:t>
            </w:r>
          </w:p>
        </w:tc>
        <w:tc>
          <w:tcPr>
            <w:tcW w:w="4791" w:type="dxa"/>
          </w:tcPr>
          <w:p w:rsidR="00E42A70" w:rsidRPr="00566D72" w:rsidRDefault="00E42A70" w:rsidP="00E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FORMY REALIZACJI</w:t>
            </w:r>
          </w:p>
        </w:tc>
        <w:tc>
          <w:tcPr>
            <w:tcW w:w="2296" w:type="dxa"/>
          </w:tcPr>
          <w:p w:rsidR="00E42A70" w:rsidRPr="00566D72" w:rsidRDefault="00E42A70" w:rsidP="00E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ODPOWIEDZIALNI</w:t>
            </w:r>
          </w:p>
        </w:tc>
        <w:tc>
          <w:tcPr>
            <w:tcW w:w="1985" w:type="dxa"/>
          </w:tcPr>
          <w:p w:rsidR="00E42A70" w:rsidRPr="00566D72" w:rsidRDefault="00E42A70" w:rsidP="00E4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TERMIN REALIZACJI</w:t>
            </w:r>
          </w:p>
        </w:tc>
        <w:tc>
          <w:tcPr>
            <w:tcW w:w="1845" w:type="dxa"/>
          </w:tcPr>
          <w:p w:rsidR="00E42A70" w:rsidRPr="00566D72" w:rsidRDefault="00E42A70" w:rsidP="00E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EWALUACJA</w:t>
            </w:r>
          </w:p>
        </w:tc>
      </w:tr>
      <w:tr w:rsidR="00B255D6" w:rsidRPr="00566D72" w:rsidTr="00E42A70">
        <w:tc>
          <w:tcPr>
            <w:tcW w:w="3227" w:type="dxa"/>
          </w:tcPr>
          <w:p w:rsidR="00460B6C" w:rsidRPr="00566D72" w:rsidRDefault="00460B6C" w:rsidP="000246B3">
            <w:pPr>
              <w:pStyle w:val="Default"/>
              <w:numPr>
                <w:ilvl w:val="0"/>
                <w:numId w:val="24"/>
              </w:numPr>
              <w:rPr>
                <w:b/>
                <w:color w:val="auto"/>
                <w:sz w:val="20"/>
                <w:szCs w:val="20"/>
              </w:rPr>
            </w:pPr>
            <w:r w:rsidRPr="00566D72">
              <w:rPr>
                <w:b/>
                <w:color w:val="auto"/>
                <w:sz w:val="20"/>
                <w:szCs w:val="20"/>
              </w:rPr>
              <w:t xml:space="preserve">Kształtowanie pozytywnego obrazu siebie poprzez: poznawanie swoich mocnych stron, docenianie własnych sukcesów </w:t>
            </w:r>
          </w:p>
          <w:p w:rsidR="00E42A70" w:rsidRPr="00566D72" w:rsidRDefault="00E42A70" w:rsidP="00E4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1" w:type="dxa"/>
          </w:tcPr>
          <w:p w:rsidR="00460B6C" w:rsidRPr="00566D72" w:rsidRDefault="00460B6C" w:rsidP="00F47C82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  <w:szCs w:val="20"/>
              </w:rPr>
            </w:pPr>
            <w:r w:rsidRPr="00566D72">
              <w:rPr>
                <w:color w:val="auto"/>
                <w:sz w:val="20"/>
                <w:szCs w:val="20"/>
              </w:rPr>
              <w:t>Organizowanie kół zainteresowań umożliwiających uczniom</w:t>
            </w:r>
            <w:r w:rsidR="00BD3B72" w:rsidRPr="00566D72">
              <w:rPr>
                <w:color w:val="auto"/>
                <w:sz w:val="20"/>
                <w:szCs w:val="20"/>
              </w:rPr>
              <w:t xml:space="preserve"> </w:t>
            </w:r>
            <w:r w:rsidRPr="00566D72">
              <w:rPr>
                <w:color w:val="auto"/>
                <w:sz w:val="20"/>
                <w:szCs w:val="20"/>
              </w:rPr>
              <w:t xml:space="preserve"> rozwijanie talentów, umiejętności, uzdolnień </w:t>
            </w:r>
          </w:p>
          <w:p w:rsidR="00460B6C" w:rsidRPr="00566D72" w:rsidRDefault="00460B6C" w:rsidP="00460B6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60B6C" w:rsidRPr="00566D72" w:rsidRDefault="00460B6C" w:rsidP="00F47C82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  <w:szCs w:val="20"/>
              </w:rPr>
            </w:pPr>
            <w:r w:rsidRPr="00566D72">
              <w:rPr>
                <w:color w:val="auto"/>
                <w:sz w:val="20"/>
                <w:szCs w:val="20"/>
              </w:rPr>
              <w:t xml:space="preserve">Promowanie sukcesów młodzieży </w:t>
            </w:r>
          </w:p>
          <w:p w:rsidR="00460B6C" w:rsidRPr="00566D72" w:rsidRDefault="00460B6C" w:rsidP="00460B6C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460B6C" w:rsidRPr="00566D72" w:rsidRDefault="00460B6C" w:rsidP="00F47C82">
            <w:pPr>
              <w:pStyle w:val="Default"/>
              <w:numPr>
                <w:ilvl w:val="0"/>
                <w:numId w:val="23"/>
              </w:numPr>
              <w:rPr>
                <w:color w:val="auto"/>
                <w:sz w:val="20"/>
                <w:szCs w:val="20"/>
              </w:rPr>
            </w:pPr>
            <w:r w:rsidRPr="00566D72">
              <w:rPr>
                <w:color w:val="auto"/>
                <w:sz w:val="20"/>
                <w:szCs w:val="20"/>
              </w:rPr>
              <w:t xml:space="preserve">Wolontariat </w:t>
            </w:r>
          </w:p>
          <w:p w:rsidR="00E42A70" w:rsidRPr="00566D72" w:rsidRDefault="00E42A70" w:rsidP="00E4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6" w:type="dxa"/>
          </w:tcPr>
          <w:p w:rsidR="00E42A70" w:rsidRPr="00566D72" w:rsidRDefault="00422674" w:rsidP="00E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Nauczyciele, wychowawcy, pedagog, psycholog</w:t>
            </w:r>
          </w:p>
        </w:tc>
        <w:tc>
          <w:tcPr>
            <w:tcW w:w="1985" w:type="dxa"/>
          </w:tcPr>
          <w:p w:rsidR="00E42A70" w:rsidRPr="00566D72" w:rsidRDefault="00422674" w:rsidP="00E42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Cały etap edukacji</w:t>
            </w:r>
          </w:p>
        </w:tc>
        <w:tc>
          <w:tcPr>
            <w:tcW w:w="1845" w:type="dxa"/>
          </w:tcPr>
          <w:p w:rsidR="00E42A70" w:rsidRPr="00566D72" w:rsidRDefault="00422674" w:rsidP="00E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Udział młodzieży w kołach zainteresowań. Pozytywne wypowiedzi na temat siebie</w:t>
            </w:r>
            <w:r w:rsidR="007C1B43" w:rsidRPr="00566D72">
              <w:rPr>
                <w:rFonts w:ascii="Times New Roman" w:hAnsi="Times New Roman" w:cs="Times New Roman"/>
                <w:sz w:val="20"/>
                <w:szCs w:val="20"/>
              </w:rPr>
              <w:t xml:space="preserve"> i swoich możliwości.</w:t>
            </w:r>
          </w:p>
        </w:tc>
      </w:tr>
      <w:tr w:rsidR="00B255D6" w:rsidRPr="00566D72" w:rsidTr="00E42A70">
        <w:tc>
          <w:tcPr>
            <w:tcW w:w="3227" w:type="dxa"/>
          </w:tcPr>
          <w:p w:rsidR="00460B6C" w:rsidRPr="00566D72" w:rsidRDefault="00460B6C" w:rsidP="000246B3">
            <w:pPr>
              <w:pStyle w:val="Tekstpodstawowy2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Prowadzenie działań wspomagających rozwój 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uzdolnień i talentów.</w:t>
            </w:r>
          </w:p>
          <w:p w:rsidR="00460B6C" w:rsidRPr="00566D72" w:rsidRDefault="00460B6C" w:rsidP="00460B6C">
            <w:pPr>
              <w:pStyle w:val="Default"/>
              <w:rPr>
                <w:color w:val="auto"/>
                <w:sz w:val="23"/>
                <w:szCs w:val="23"/>
              </w:rPr>
            </w:pPr>
          </w:p>
        </w:tc>
        <w:tc>
          <w:tcPr>
            <w:tcW w:w="4791" w:type="dxa"/>
          </w:tcPr>
          <w:p w:rsidR="00460B6C" w:rsidRPr="00566D72" w:rsidRDefault="00460B6C" w:rsidP="00460B6C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lastRenderedPageBreak/>
              <w:t xml:space="preserve">wzmocnienie motywacji wewnętrznej uczniów poprzez stosowanie systemu wzmocnień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lastRenderedPageBreak/>
              <w:t>pozytywnych;</w:t>
            </w:r>
          </w:p>
          <w:p w:rsidR="00460B6C" w:rsidRPr="00566D72" w:rsidRDefault="00460B6C" w:rsidP="00460B6C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460B6C" w:rsidRPr="00566D72" w:rsidRDefault="00460B6C" w:rsidP="00460B6C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stymulowanie i wspieranie </w:t>
            </w:r>
          </w:p>
          <w:p w:rsidR="00460B6C" w:rsidRPr="00566D72" w:rsidRDefault="00460B6C" w:rsidP="00460B6C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  uczniów w odkrywaniu własnych</w:t>
            </w:r>
          </w:p>
          <w:p w:rsidR="00460B6C" w:rsidRPr="00566D72" w:rsidRDefault="00460B6C" w:rsidP="00460B6C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  talentów i pasji, pomoc w </w:t>
            </w:r>
          </w:p>
          <w:p w:rsidR="00460B6C" w:rsidRPr="00566D72" w:rsidRDefault="00460B6C" w:rsidP="00460B6C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  określaniu własnych </w:t>
            </w:r>
          </w:p>
          <w:p w:rsidR="00460B6C" w:rsidRPr="00566D72" w:rsidRDefault="00460B6C" w:rsidP="00460B6C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  predyspozycji;</w:t>
            </w:r>
          </w:p>
          <w:p w:rsidR="00460B6C" w:rsidRPr="00566D72" w:rsidRDefault="00460B6C" w:rsidP="00460B6C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460B6C" w:rsidRPr="00566D72" w:rsidRDefault="00460B6C" w:rsidP="00460B6C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prezentacja osiągnięć i zainteresowań uczniów na forum szkoły, promowanie szkolnych talentów;</w:t>
            </w:r>
          </w:p>
          <w:p w:rsidR="00460B6C" w:rsidRPr="00566D72" w:rsidRDefault="00460B6C" w:rsidP="00460B6C">
            <w:pPr>
              <w:pStyle w:val="Tekstpodstawowy2"/>
              <w:spacing w:after="0"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460B6C" w:rsidRPr="00566D72" w:rsidRDefault="00460B6C" w:rsidP="00460B6C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prowadzenie klas z rozszerzonym programem języka angielskiego i matematyki;</w:t>
            </w:r>
          </w:p>
          <w:p w:rsidR="00460B6C" w:rsidRPr="00566D72" w:rsidRDefault="00460B6C" w:rsidP="00460B6C">
            <w:pPr>
              <w:pStyle w:val="Akapitzlist"/>
              <w:rPr>
                <w:rFonts w:ascii="Times New Roman" w:eastAsia="Calibri" w:hAnsi="Times New Roman" w:cs="Times New Roman"/>
              </w:rPr>
            </w:pPr>
          </w:p>
          <w:p w:rsidR="00460B6C" w:rsidRPr="00566D72" w:rsidRDefault="00460B6C" w:rsidP="00460B6C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460B6C" w:rsidRPr="00566D72" w:rsidRDefault="00460B6C" w:rsidP="00460B6C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organizowanie zajęć pozalekcyjnych, edukacja czytelniczo – medialna;</w:t>
            </w:r>
          </w:p>
          <w:p w:rsidR="00460B6C" w:rsidRPr="00566D72" w:rsidRDefault="00460B6C" w:rsidP="00460B6C">
            <w:pPr>
              <w:pStyle w:val="Default"/>
              <w:rPr>
                <w:color w:val="auto"/>
              </w:rPr>
            </w:pPr>
          </w:p>
        </w:tc>
        <w:tc>
          <w:tcPr>
            <w:tcW w:w="2296" w:type="dxa"/>
          </w:tcPr>
          <w:p w:rsidR="00784DBC" w:rsidRPr="00566D72" w:rsidRDefault="00784DBC" w:rsidP="00784DBC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 xml:space="preserve">Wychowawcy, Nauczyciele, Pedagog 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szkolny Psycholog</w:t>
            </w:r>
          </w:p>
          <w:p w:rsidR="00460B6C" w:rsidRPr="00566D72" w:rsidRDefault="00460B6C" w:rsidP="00E42A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60B6C" w:rsidRPr="00566D72" w:rsidRDefault="00784DBC" w:rsidP="00784D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Cały etap edukacji</w:t>
            </w:r>
          </w:p>
        </w:tc>
        <w:tc>
          <w:tcPr>
            <w:tcW w:w="1845" w:type="dxa"/>
          </w:tcPr>
          <w:p w:rsidR="00460B6C" w:rsidRPr="00566D72" w:rsidRDefault="00784DBC" w:rsidP="00FA4B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Umiejętność dokonywania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lastRenderedPageBreak/>
              <w:t>adekwatnej oceny własnych uzdolnień             i osiągnięć. Wykorzystanie</w:t>
            </w:r>
            <w:r w:rsidR="00FA4B08" w:rsidRPr="00566D72">
              <w:rPr>
                <w:rFonts w:ascii="Times New Roman" w:eastAsia="Calibri" w:hAnsi="Times New Roman" w:cs="Times New Roman"/>
                <w:sz w:val="20"/>
              </w:rPr>
              <w:t xml:space="preserve"> przez uczniów zdobytej wiedzy        i umiejętności        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w praktyce. Zdobywanie </w:t>
            </w:r>
            <w:r w:rsidR="00FA4B08" w:rsidRPr="00566D72">
              <w:rPr>
                <w:rFonts w:ascii="Times New Roman" w:eastAsia="Calibri" w:hAnsi="Times New Roman" w:cs="Times New Roman"/>
                <w:sz w:val="20"/>
              </w:rPr>
              <w:t xml:space="preserve">przez uczniów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znaczących miejsc w konkursach </w:t>
            </w:r>
            <w:r w:rsidR="00FA4B08" w:rsidRPr="00566D72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</w:tr>
      <w:tr w:rsidR="00ED2CE4" w:rsidRPr="00566D72" w:rsidTr="00E42A70">
        <w:tc>
          <w:tcPr>
            <w:tcW w:w="3227" w:type="dxa"/>
          </w:tcPr>
          <w:p w:rsidR="00ED2CE4" w:rsidRPr="00566D72" w:rsidRDefault="00ED2CE4" w:rsidP="000246B3">
            <w:pPr>
              <w:pStyle w:val="Tekstpodstawowy2"/>
              <w:numPr>
                <w:ilvl w:val="0"/>
                <w:numId w:val="24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 xml:space="preserve">Kształtowanie umiejętności </w:t>
            </w:r>
            <w:r w:rsidR="00F47C82" w:rsidRPr="00566D72">
              <w:rPr>
                <w:rFonts w:ascii="Times New Roman" w:eastAsia="Calibri" w:hAnsi="Times New Roman" w:cs="Times New Roman"/>
                <w:b/>
                <w:sz w:val="20"/>
              </w:rPr>
              <w:t>tworzenia zdrowego obrazu siebie samego w oparciu o własne zasoby oraz właściwego reagowania na informacje zwrotne</w:t>
            </w:r>
            <w:r w:rsidR="00A66E7E"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 (z uwzględnieniem fun</w:t>
            </w:r>
            <w:r w:rsidR="006954F7" w:rsidRPr="00566D72">
              <w:rPr>
                <w:rFonts w:ascii="Times New Roman" w:eastAsia="Calibri" w:hAnsi="Times New Roman" w:cs="Times New Roman"/>
                <w:b/>
                <w:sz w:val="20"/>
              </w:rPr>
              <w:t>kcjonowania w cyberprzestrzeni</w:t>
            </w:r>
            <w:r w:rsidR="00A66E7E" w:rsidRPr="00566D72">
              <w:rPr>
                <w:rFonts w:ascii="Times New Roman" w:eastAsia="Calibri" w:hAnsi="Times New Roman" w:cs="Times New Roman"/>
                <w:b/>
                <w:sz w:val="20"/>
              </w:rPr>
              <w:t>)</w:t>
            </w:r>
            <w:r w:rsidR="00F47C82" w:rsidRPr="00566D72">
              <w:rPr>
                <w:rFonts w:ascii="Times New Roman" w:eastAsia="Calibri" w:hAnsi="Times New Roman" w:cs="Times New Roman"/>
                <w:b/>
                <w:sz w:val="20"/>
              </w:rPr>
              <w:t>;</w:t>
            </w:r>
          </w:p>
        </w:tc>
        <w:tc>
          <w:tcPr>
            <w:tcW w:w="4791" w:type="dxa"/>
          </w:tcPr>
          <w:p w:rsidR="00ED2CE4" w:rsidRPr="00566D72" w:rsidRDefault="00F47C82" w:rsidP="00460B6C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Realizacja tematyki lekcji wychowawczych w na podstawie programu „Bezpieczny gimnazjalista”</w:t>
            </w:r>
          </w:p>
          <w:p w:rsidR="00F47C82" w:rsidRPr="00566D72" w:rsidRDefault="00F47C82" w:rsidP="00F47C82">
            <w:pPr>
              <w:pStyle w:val="Tekstpodstawowy2"/>
              <w:spacing w:after="0"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F47C82" w:rsidRPr="00566D72" w:rsidRDefault="00F47C82" w:rsidP="00460B6C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Rozmowy indywidualne z uczniami</w:t>
            </w:r>
          </w:p>
          <w:p w:rsidR="00F47C82" w:rsidRPr="00566D72" w:rsidRDefault="00F47C82" w:rsidP="00F47C82">
            <w:pPr>
              <w:pStyle w:val="Akapitzlist"/>
              <w:rPr>
                <w:rFonts w:ascii="Times New Roman" w:eastAsia="Calibri" w:hAnsi="Times New Roman" w:cs="Times New Roman"/>
                <w:sz w:val="20"/>
              </w:rPr>
            </w:pPr>
          </w:p>
          <w:p w:rsidR="00F47C82" w:rsidRPr="00566D72" w:rsidRDefault="00F47C82" w:rsidP="00460B6C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Zajęcia o charakterze terapeutycznym;</w:t>
            </w:r>
          </w:p>
          <w:p w:rsidR="00A66E7E" w:rsidRPr="00566D72" w:rsidRDefault="00A66E7E" w:rsidP="00A66E7E">
            <w:pPr>
              <w:pStyle w:val="Akapitzlist"/>
              <w:rPr>
                <w:rFonts w:ascii="Times New Roman" w:eastAsia="Calibri" w:hAnsi="Times New Roman" w:cs="Times New Roman"/>
                <w:sz w:val="20"/>
              </w:rPr>
            </w:pPr>
          </w:p>
          <w:p w:rsidR="00A66E7E" w:rsidRPr="00566D72" w:rsidRDefault="00A66E7E" w:rsidP="00460B6C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Zajęcia, pogadanki i projekty mające skłonić młodzież do refleksji nad </w:t>
            </w:r>
            <w:r w:rsidR="004074E6" w:rsidRPr="00566D72">
              <w:rPr>
                <w:rFonts w:ascii="Times New Roman" w:eastAsia="Calibri" w:hAnsi="Times New Roman" w:cs="Times New Roman"/>
                <w:sz w:val="20"/>
              </w:rPr>
              <w:t>konsekwencjami  „ogranicz</w:t>
            </w:r>
            <w:r w:rsidR="001E63F7" w:rsidRPr="00566D72">
              <w:rPr>
                <w:rFonts w:ascii="Times New Roman" w:eastAsia="Calibri" w:hAnsi="Times New Roman" w:cs="Times New Roman"/>
                <w:sz w:val="20"/>
              </w:rPr>
              <w:t>a</w:t>
            </w:r>
            <w:r w:rsidR="004074E6" w:rsidRPr="00566D72">
              <w:rPr>
                <w:rFonts w:ascii="Times New Roman" w:eastAsia="Calibri" w:hAnsi="Times New Roman" w:cs="Times New Roman"/>
                <w:sz w:val="20"/>
              </w:rPr>
              <w:t>nia swojego istnienia” do przestrzeni wirtualnej;</w:t>
            </w:r>
          </w:p>
          <w:p w:rsidR="00F47C82" w:rsidRPr="00566D72" w:rsidRDefault="00F47C82" w:rsidP="00F71174">
            <w:pPr>
              <w:pStyle w:val="Tekstpodstawowy2"/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296" w:type="dxa"/>
          </w:tcPr>
          <w:p w:rsidR="00ED2CE4" w:rsidRPr="00566D72" w:rsidRDefault="007C1B43" w:rsidP="00E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Wychowawcy,  pedagog, psycholog</w:t>
            </w:r>
          </w:p>
        </w:tc>
        <w:tc>
          <w:tcPr>
            <w:tcW w:w="1985" w:type="dxa"/>
          </w:tcPr>
          <w:p w:rsidR="00ED2CE4" w:rsidRPr="00566D72" w:rsidRDefault="007C1B43" w:rsidP="007C1B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Cały etap edukacji</w:t>
            </w:r>
          </w:p>
        </w:tc>
        <w:tc>
          <w:tcPr>
            <w:tcW w:w="1845" w:type="dxa"/>
          </w:tcPr>
          <w:p w:rsidR="00ED2CE4" w:rsidRPr="00566D72" w:rsidRDefault="00BD3B72" w:rsidP="00E42A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 xml:space="preserve">Tworzenie przez młodzież  stabilnego obrazu siebie. </w:t>
            </w:r>
            <w:r w:rsidR="007C1B43" w:rsidRPr="00566D72">
              <w:rPr>
                <w:rFonts w:ascii="Times New Roman" w:hAnsi="Times New Roman" w:cs="Times New Roman"/>
                <w:sz w:val="20"/>
                <w:szCs w:val="20"/>
              </w:rPr>
              <w:t>Ankieta , obserwacja, rozmowy.</w:t>
            </w:r>
          </w:p>
        </w:tc>
      </w:tr>
    </w:tbl>
    <w:p w:rsidR="00E42A70" w:rsidRPr="00566D72" w:rsidRDefault="00E42A70" w:rsidP="00E42A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2A70" w:rsidRPr="00566D72" w:rsidRDefault="00E42A70" w:rsidP="00E878E3">
      <w:pPr>
        <w:pStyle w:val="Tekstpodstawowy2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741BB" w:rsidRPr="00566D72" w:rsidRDefault="009741BB" w:rsidP="00E878E3">
      <w:pPr>
        <w:pStyle w:val="Tekstpodstawowy2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9741BB" w:rsidRPr="00566D72" w:rsidRDefault="009741BB" w:rsidP="00E878E3">
      <w:pPr>
        <w:pStyle w:val="Tekstpodstawowy2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AA2773" w:rsidRPr="00566D72" w:rsidRDefault="00AA2773" w:rsidP="00E878E3">
      <w:pPr>
        <w:pStyle w:val="Tekstpodstawowy2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42A70" w:rsidRPr="00566D72" w:rsidRDefault="00E42A70" w:rsidP="00E878E3">
      <w:pPr>
        <w:pStyle w:val="Tekstpodstawowy2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E878E3" w:rsidRPr="00566D72" w:rsidRDefault="00E878E3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6D72">
        <w:rPr>
          <w:rFonts w:ascii="Times New Roman" w:eastAsia="Calibri" w:hAnsi="Times New Roman" w:cs="Times New Roman"/>
          <w:b/>
          <w:sz w:val="24"/>
        </w:rPr>
        <w:t xml:space="preserve">PROMOWANIE I WZMACNIANIE ZACHOWAŃ PROSPOŁECZNYCH ORAZ KSZTAŁTOWANIE WŁAŚCIWYCH POSTAW UCZNIÓW, TWORZENIE KLIMATU  WZAJEMNEGO ZAUFANIA I OTWARTOŚCI, </w:t>
      </w:r>
      <w:r w:rsidR="003A142B" w:rsidRPr="00566D72">
        <w:rPr>
          <w:rFonts w:ascii="Times New Roman" w:eastAsia="Calibri" w:hAnsi="Times New Roman" w:cs="Times New Roman"/>
          <w:b/>
          <w:sz w:val="24"/>
        </w:rPr>
        <w:t xml:space="preserve">TOLERANCJI, </w:t>
      </w:r>
      <w:r w:rsidRPr="00566D72">
        <w:rPr>
          <w:rFonts w:ascii="Times New Roman" w:eastAsia="Calibri" w:hAnsi="Times New Roman" w:cs="Times New Roman"/>
          <w:b/>
          <w:sz w:val="24"/>
        </w:rPr>
        <w:t>PROFILAKTYKA ZACHOWAŃ</w:t>
      </w:r>
      <w:r w:rsidR="00C17FF6" w:rsidRPr="00566D7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66D72">
        <w:rPr>
          <w:rFonts w:ascii="Times New Roman" w:eastAsia="Calibri" w:hAnsi="Times New Roman" w:cs="Times New Roman"/>
          <w:b/>
          <w:sz w:val="24"/>
        </w:rPr>
        <w:t>ASPOŁECZNYCH.</w:t>
      </w:r>
    </w:p>
    <w:p w:rsidR="00E878E3" w:rsidRPr="00566D72" w:rsidRDefault="00E878E3" w:rsidP="00D01327">
      <w:pPr>
        <w:pStyle w:val="Tekstpodstawowy2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961"/>
        <w:gridCol w:w="2126"/>
        <w:gridCol w:w="1985"/>
        <w:gridCol w:w="1701"/>
      </w:tblGrid>
      <w:tr w:rsidR="00B255D6" w:rsidRPr="00566D72" w:rsidTr="00D319A6"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ZADANIA</w:t>
            </w: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FORMY REALIZACJI</w:t>
            </w:r>
          </w:p>
        </w:tc>
        <w:tc>
          <w:tcPr>
            <w:tcW w:w="2126" w:type="dxa"/>
          </w:tcPr>
          <w:p w:rsidR="00E878E3" w:rsidRPr="00566D72" w:rsidRDefault="006954F7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ODPOWIE</w:t>
            </w:r>
            <w:r w:rsidR="00E878E3" w:rsidRPr="00566D72">
              <w:rPr>
                <w:rFonts w:ascii="Times New Roman" w:eastAsia="Calibri" w:hAnsi="Times New Roman" w:cs="Times New Roman"/>
                <w:b/>
                <w:sz w:val="20"/>
              </w:rPr>
              <w:t>DZIALNI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TERMIN REALIZACJI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EWALUACA</w:t>
            </w:r>
          </w:p>
        </w:tc>
      </w:tr>
      <w:tr w:rsidR="00B255D6" w:rsidRPr="00566D72" w:rsidTr="00D319A6">
        <w:trPr>
          <w:cantSplit/>
          <w:trHeight w:val="2429"/>
        </w:trPr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7"/>
              </w:numPr>
              <w:tabs>
                <w:tab w:val="clear" w:pos="360"/>
                <w:tab w:val="num" w:pos="142"/>
                <w:tab w:val="left" w:pos="284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Stworzenie jednolitego, akceptowanego oraz respektowanego przez nauczycieli i uczniów katalogu zachowań uczniów w klasie i na terenie szkoły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142"/>
              </w:tabs>
              <w:spacing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142"/>
              </w:tabs>
              <w:spacing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omówienie z rodzicami i uczniami obowiązujących dokumentów regulujących życie szkoły (statut, WSO</w:t>
            </w:r>
            <w:r w:rsidR="00FA4B08" w:rsidRPr="00566D72">
              <w:rPr>
                <w:rFonts w:ascii="Times New Roman" w:eastAsia="Calibri" w:hAnsi="Times New Roman" w:cs="Times New Roman"/>
                <w:sz w:val="20"/>
              </w:rPr>
              <w:t xml:space="preserve">,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procedury, programy i plany);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aktualizacja, w razie potrzeby, obowiązujących zapisów;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Rada Pedagogiczna,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IX każdego roku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Analiza dokumentacji, </w:t>
            </w:r>
          </w:p>
        </w:tc>
      </w:tr>
      <w:tr w:rsidR="00B255D6" w:rsidRPr="00566D72" w:rsidTr="00D319A6">
        <w:trPr>
          <w:cantSplit/>
          <w:trHeight w:val="2429"/>
        </w:trPr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7"/>
              </w:numPr>
              <w:tabs>
                <w:tab w:val="clear" w:pos="360"/>
                <w:tab w:val="num" w:pos="142"/>
                <w:tab w:val="left" w:pos="284"/>
              </w:tabs>
              <w:spacing w:after="0" w:line="240" w:lineRule="auto"/>
              <w:ind w:left="142" w:hanging="142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Rozpoznanie środowiska rodzinnego uczniów i ich potrzeb.</w:t>
            </w: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współpraca nauczycieli w ramach </w:t>
            </w:r>
            <w:r w:rsidR="00FA4B08" w:rsidRPr="00566D72">
              <w:rPr>
                <w:rFonts w:ascii="Times New Roman" w:eastAsia="Calibri" w:hAnsi="Times New Roman" w:cs="Times New Roman"/>
                <w:sz w:val="20"/>
              </w:rPr>
              <w:t xml:space="preserve">organizowania i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udzielania pomocy psychologiczno-pedagogicznej;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indywidualne rozmowy z uczniami i rodzicami;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współpraca z kuratorami sądowymi do spraw nieletnich i rodziny oraz  pracownikami MOPS-u.</w:t>
            </w: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wychowawcy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nauczyciele uczący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psycholog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pedagog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Dokumentacja z podjętych działań, proponowanych rozwiązań   i ich efektów. </w:t>
            </w:r>
          </w:p>
        </w:tc>
      </w:tr>
      <w:tr w:rsidR="00B255D6" w:rsidRPr="00566D72" w:rsidTr="00D319A6">
        <w:trPr>
          <w:cantSplit/>
          <w:trHeight w:val="2430"/>
        </w:trPr>
        <w:tc>
          <w:tcPr>
            <w:tcW w:w="3189" w:type="dxa"/>
          </w:tcPr>
          <w:p w:rsidR="00E878E3" w:rsidRPr="00566D72" w:rsidRDefault="00E878E3" w:rsidP="000246B3">
            <w:pPr>
              <w:pStyle w:val="Tekstpodstawowy2"/>
              <w:numPr>
                <w:ilvl w:val="0"/>
                <w:numId w:val="7"/>
              </w:numPr>
              <w:tabs>
                <w:tab w:val="left" w:pos="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Budowanie pozytywnych postaw nauczycieli wobec uczniów oraz rozwijanie umiejętności współpracy z rodzicami i pozyskiwanie ich jako sojuszników działań wychowawczych i  profilaktycznych,</w:t>
            </w:r>
            <w:r w:rsidR="000246B3"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 prowadzonych 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przez szkołę oraz wspieranie rodziców w ich roli pierwszych wychowawców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.</w:t>
            </w: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konferencje szkoleniowe Rady Pedagogicznej, 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spotkania edukacyjne i warsztaty tematyczne dla rodziców; 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aktywny udział rodziców w życiu szkoły, wspólne organizowanie imprez szkolnych i klasowych (festyny, wycieczki, rajdy, imprezy klasowe).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zebrania z rodzicami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współpraca z Radą Rodziców i Stowarzyszeniem Przyjaciół Gimnazjum nr 20</w:t>
            </w:r>
            <w:r w:rsidR="00FA4B08" w:rsidRPr="00566D72">
              <w:rPr>
                <w:rFonts w:ascii="Times New Roman" w:eastAsia="Calibri" w:hAnsi="Times New Roman" w:cs="Times New Roman"/>
                <w:sz w:val="20"/>
              </w:rPr>
              <w:t xml:space="preserve"> im. Karola Miarki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Rada Pedagogiczna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Utrzymywanie dobrego kontaktu nauczycieli         </w:t>
            </w:r>
            <w:r w:rsidR="00FA4B08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z rodzicami.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Widoczne zaangażowanie rodziców w życie szkoły. Liczny udział rodziców w zebraniach      </w:t>
            </w:r>
            <w:r w:rsidR="00FA4B08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prelekcjach. Rozumienie przez rodziców potrzeb                 i problemów dzieci. Utrzymywanie dobrego kontaktu nauczycieli    </w:t>
            </w:r>
            <w:r w:rsidR="00FA4B08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z rodzicami.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Ankieta dla rodziców każdego roku.</w:t>
            </w:r>
          </w:p>
        </w:tc>
      </w:tr>
      <w:tr w:rsidR="00B255D6" w:rsidRPr="00566D72" w:rsidTr="00D319A6">
        <w:trPr>
          <w:cantSplit/>
          <w:trHeight w:val="2445"/>
        </w:trPr>
        <w:tc>
          <w:tcPr>
            <w:tcW w:w="3189" w:type="dxa"/>
          </w:tcPr>
          <w:p w:rsidR="00E878E3" w:rsidRPr="00566D72" w:rsidRDefault="00E878E3" w:rsidP="000246B3">
            <w:pPr>
              <w:pStyle w:val="Tekstpodstawowy2"/>
              <w:numPr>
                <w:ilvl w:val="0"/>
                <w:numId w:val="7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 xml:space="preserve"> Kształtowanie wśród uczniów postawy moralnej odpowiedzialności w celu wyeliminowania negatywnych zjawisk społecznych w szkole (np. przemoc, agresja, kradzieże, używanie substancji psychoaktywnych.). Wdrażanie do przestrzegania norm kulturalnego postępowania zarówno w szkole jak  i miejscach publicznych. Nabywanie umiejętności  stosownego doboru stroju i adekwatnego zachowania w różnych okoliczności.</w:t>
            </w: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pogadanki tematyczne w klasach, rozmowy indywidualne 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stwarzanie przyjaznego klimatu,  udzielanie młodzieży stosownego wsparcia,  szczególnie w trudnych sytuacjach życiowych; 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prezentowanie przez nauczycieli wzorców postępowania dla uczniów, propagowanie właściwych postaw  prospołecznych (np. wolontariat);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nagradzanie właściwych zachowań;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prelekcje dla młodzieży</w:t>
            </w: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Wszyscy pracownicy szkoły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Dokumentowanie podjętych działań. Umiejętne zachowanie się uczniów w różnych sytuacjach życiowych.</w:t>
            </w:r>
          </w:p>
        </w:tc>
      </w:tr>
      <w:tr w:rsidR="00B255D6" w:rsidRPr="00566D72" w:rsidTr="00FF287F">
        <w:trPr>
          <w:trHeight w:val="2268"/>
        </w:trPr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Profilaktyka adresowana do uczniów, rodziców i nauczycieli</w:t>
            </w:r>
            <w:r w:rsidR="00FA4B08" w:rsidRPr="00566D72">
              <w:rPr>
                <w:rFonts w:ascii="Times New Roman" w:eastAsia="Calibri" w:hAnsi="Times New Roman" w:cs="Times New Roman"/>
                <w:b/>
                <w:sz w:val="20"/>
              </w:rPr>
              <w:t>,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 mająca na celu promocję zdrowego stylu życia. Kształtowanie umiejętności aktywnego spędzania czasu wolnego (jako alternatywy dla nudy, bezsensowności a także  spędzania dużej ilości czasu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przed komputerem).</w:t>
            </w: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wstępna diagnoza, rozpoznanie uczniów z grup ryzyka 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otoczenie uczniów zagrożonych niedostosowaniem szczególną opieką psychologiczno-pedagogiczną na terenie szkoły (objęcie Środowiskowym Programem Profilaktyki);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udział uczniów w konkursach plastycznych </w:t>
            </w:r>
            <w:r w:rsidR="00FA4B08" w:rsidRPr="00566D72">
              <w:rPr>
                <w:rFonts w:ascii="Times New Roman" w:eastAsia="Calibri" w:hAnsi="Times New Roman" w:cs="Times New Roman"/>
                <w:sz w:val="20"/>
              </w:rPr>
              <w:t xml:space="preserve">i przedmiotowych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o tematyce prozdrowotnej;</w:t>
            </w:r>
          </w:p>
          <w:p w:rsidR="00E878E3" w:rsidRPr="00566D72" w:rsidRDefault="00E878E3" w:rsidP="00D01327">
            <w:pPr>
              <w:pStyle w:val="Akapitzlist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organizowanie pomocy koleżeńskiej dla uczniów mających trudności w nauce oraz znajdujących się w trudnej sytuacji finansowej;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zajęcia sportowo-rekreacyjne pozalekcyjne dla uczniów</w:t>
            </w:r>
          </w:p>
          <w:p w:rsidR="00E878E3" w:rsidRPr="00566D72" w:rsidRDefault="00E878E3" w:rsidP="00A3401A">
            <w:pPr>
              <w:pStyle w:val="Tekstpodstawowy2"/>
              <w:tabs>
                <w:tab w:val="num" w:pos="213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organizacja rajdów i wycieczek turystyczno- krajoznawczych;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A3401A" w:rsidRPr="00566D72" w:rsidRDefault="00A3401A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realizacja programów prozdrowotnych (jak np. „Od dziewczynki do kobiety”);</w:t>
            </w:r>
          </w:p>
          <w:p w:rsidR="00E878E3" w:rsidRPr="00566D72" w:rsidRDefault="00E878E3" w:rsidP="00A3401A">
            <w:pPr>
              <w:pStyle w:val="Tekstpodstawowy2"/>
              <w:tabs>
                <w:tab w:val="num" w:pos="213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 kształtowanie umiejętności właściwego korzystania  z komunikatorów internetowych (np. jako narzędzi pracy i nauki) 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oraz  dostrzegania zagrożeń płynących ze środków masowego przekazu związanych z mediami poprzez realizację Szkolnego Programu Profilaktyki;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- współpraca z instytucjami wspierającymi (Sąd Rejonowy w Katowicach, MOPS, Policja,  Ośrodek Interwencji Kryzysowej, Poradnie Psychologiczno-Pedagogiczne, Specjalistyczna Poradnia Rodzinna, Śląskie Centrum Profilaktyki i Psychoterapii);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kierowanie rodziców oraz uczniów zagrożonych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(w porozumieniu z rodzicami) do instytucji udzielających pomocy;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213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szkolenie kadry pedagogicznej w zakresie  profilaktyki zagrożeń;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lastRenderedPageBreak/>
              <w:t>uczestnictwo uczniów w programach,  akcjach  i konkursach profilaktycznych;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prelekcje prowadzone przez pracowników Policji, pedagoga szkolnego dotyczące odpowiedzialności karnej nieletnich;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Wychowawcy klas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A4B08" w:rsidRPr="00566D72" w:rsidRDefault="00FA4B08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Wychowawcy, Pedagog,  Psycholog szkolny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A4B08" w:rsidRPr="00566D72" w:rsidRDefault="00FA4B08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FA4B08" w:rsidRPr="00566D72" w:rsidRDefault="00FA4B08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Nauczyciel plastyki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 nauczyciele biologii,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W-F</w:t>
            </w:r>
            <w:r w:rsidR="00FA4B08" w:rsidRPr="00566D72">
              <w:rPr>
                <w:rFonts w:ascii="Times New Roman" w:eastAsia="Calibri" w:hAnsi="Times New Roman" w:cs="Times New Roman"/>
                <w:b/>
                <w:sz w:val="20"/>
              </w:rPr>
              <w:t>, pedagog, psycholog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Wychowawcy, nauczyciele</w:t>
            </w:r>
            <w:r w:rsidR="00FA4B08"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, pedagog 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Nauczyciele WF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A0082C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Wyznaczeni przez dyrektora nauczyciele.</w:t>
            </w:r>
          </w:p>
          <w:p w:rsidR="00A3401A" w:rsidRPr="00566D72" w:rsidRDefault="00A3401A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Koordynatorzy programów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A3401A" w:rsidRPr="00566D72" w:rsidRDefault="00A3401A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Wychowawcy, nauczyciele pedagog i psycholog szkolny.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Rada Pedagogiczna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Rada Pedagogiczna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Pedagog i psycholog szkolny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Rada Pedagogiczna</w:t>
            </w:r>
          </w:p>
          <w:p w:rsidR="00FA4B08" w:rsidRPr="00566D72" w:rsidRDefault="00FA4B08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Pedagog i psycholog szkolny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Umiejętność aktywnego wypoczynku, dbałość o własne zdrowie i bezpieczeństwo przez uczniów.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Ankieta dla uczniów i rodziców nt. sposobów spędzania wolnego czasu.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Dokumentowanie podjętych działań.</w:t>
            </w:r>
          </w:p>
          <w:p w:rsidR="00E878E3" w:rsidRPr="00566D72" w:rsidRDefault="00A0082C" w:rsidP="00A0082C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Dyplomy</w:t>
            </w:r>
            <w:r w:rsidR="00E878E3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n</w:t>
            </w:r>
            <w:r w:rsidR="00E878E3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agrody zdobyte           w konkursach.</w:t>
            </w:r>
          </w:p>
        </w:tc>
      </w:tr>
      <w:tr w:rsidR="00B255D6" w:rsidRPr="00566D72" w:rsidTr="00D319A6">
        <w:tc>
          <w:tcPr>
            <w:tcW w:w="3189" w:type="dxa"/>
          </w:tcPr>
          <w:p w:rsidR="00E878E3" w:rsidRPr="00566D72" w:rsidRDefault="00E878E3" w:rsidP="005E1580">
            <w:pPr>
              <w:pStyle w:val="Tekstpodstawowy2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Kształtowanie postaw tolerancji i szacunku wobec samego siebie i drugiej osoby</w:t>
            </w:r>
            <w:r w:rsidR="00403A78"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 (z uwzględnieniem funkcjonowania młodych ludzi w cyberprzestrzeni)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;</w:t>
            </w: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71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rozpoznanie form dyskryminacji w szkole;</w:t>
            </w:r>
          </w:p>
          <w:p w:rsidR="00E878E3" w:rsidRPr="00566D72" w:rsidRDefault="00E878E3" w:rsidP="00D01327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878E3" w:rsidRPr="00566D72" w:rsidRDefault="00E878E3" w:rsidP="00D01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    rozwijanie postawy tolerancji </w:t>
            </w:r>
          </w:p>
          <w:p w:rsidR="00E878E3" w:rsidRPr="00566D72" w:rsidRDefault="00E878E3" w:rsidP="00D0132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wobec odmienności religijnej, narodowej, rasowej, osób chorych i  niepełnosprawnych, wymagających szczególnego traktowania i pomocy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71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   uwrażliwienie uczniów na przejawy  dyskryminacji w ich najbliższym środowisku  rówieśniczym poprzez  rozmowy, zajęcia warsztatowe  na godzinach wychowawczych;</w:t>
            </w:r>
          </w:p>
          <w:p w:rsidR="00A87570" w:rsidRPr="00566D72" w:rsidRDefault="00A87570" w:rsidP="00D01327">
            <w:pPr>
              <w:pStyle w:val="Tekstpodstawowy2"/>
              <w:tabs>
                <w:tab w:val="num" w:pos="71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uwrażliwianie</w:t>
            </w:r>
            <w:r w:rsidR="00403A78" w:rsidRPr="00566D72">
              <w:rPr>
                <w:rFonts w:ascii="Times New Roman" w:eastAsia="Calibri" w:hAnsi="Times New Roman" w:cs="Times New Roman"/>
                <w:sz w:val="20"/>
              </w:rPr>
              <w:t xml:space="preserve"> na ogromną siłę pozytywną/negatywną treści zamieszczanych w Internecie – rozmowy, pogadanki, projekty;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71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71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-  każdorazowe reagowanie na przejaw dyskryminacji;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71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tabs>
                <w:tab w:val="num" w:pos="71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rozwijanie u uczniów umiejętności właściwego rozwiązywania konfliktów (umiejętności mediacyjnych);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71"/>
              </w:tabs>
              <w:spacing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Wychowawcy nauczyciele, pedagog i psycholog szkolny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A0082C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Zrozumienie           </w:t>
            </w:r>
            <w:r w:rsidR="00E878E3" w:rsidRPr="00566D72">
              <w:rPr>
                <w:rFonts w:ascii="Times New Roman" w:eastAsia="Calibri" w:hAnsi="Times New Roman" w:cs="Times New Roman"/>
                <w:sz w:val="20"/>
              </w:rPr>
              <w:t>i szacunek dla innych postaw, poglądów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             </w:t>
            </w:r>
            <w:r w:rsidR="00E878E3" w:rsidRPr="00566D72">
              <w:rPr>
                <w:rFonts w:ascii="Times New Roman" w:eastAsia="Calibri" w:hAnsi="Times New Roman" w:cs="Times New Roman"/>
                <w:sz w:val="20"/>
              </w:rPr>
              <w:t xml:space="preserve"> i odmienności.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Ankieta dla uczniów.</w:t>
            </w:r>
          </w:p>
        </w:tc>
      </w:tr>
      <w:tr w:rsidR="009F67DA" w:rsidRPr="00566D72" w:rsidTr="00D319A6">
        <w:tc>
          <w:tcPr>
            <w:tcW w:w="3189" w:type="dxa"/>
          </w:tcPr>
          <w:p w:rsidR="009F67DA" w:rsidRPr="00566D72" w:rsidRDefault="009F67DA" w:rsidP="000246B3">
            <w:pPr>
              <w:pStyle w:val="Tekstpodstawowy2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Rozwijanie postaw demokratycznych oraz zaangażowania obywatelskiego zakładającego sprzeciw wobec prześladowań, wykluczeniu i </w:t>
            </w:r>
            <w:r w:rsidRPr="00566D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mechanizmów je wspierających</w:t>
            </w:r>
          </w:p>
        </w:tc>
        <w:tc>
          <w:tcPr>
            <w:tcW w:w="4961" w:type="dxa"/>
          </w:tcPr>
          <w:p w:rsidR="009F67DA" w:rsidRPr="00566D72" w:rsidRDefault="009F67DA" w:rsidP="009F67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72">
              <w:rPr>
                <w:rFonts w:ascii="Times New Roman" w:hAnsi="Times New Roman"/>
                <w:sz w:val="20"/>
                <w:szCs w:val="20"/>
              </w:rPr>
              <w:lastRenderedPageBreak/>
              <w:t>- zwalczanie uprzedzeń i stereotypów;</w:t>
            </w:r>
          </w:p>
          <w:p w:rsidR="009F67DA" w:rsidRPr="00566D72" w:rsidRDefault="009F67DA" w:rsidP="009F67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72">
              <w:rPr>
                <w:rFonts w:ascii="Times New Roman" w:hAnsi="Times New Roman"/>
                <w:sz w:val="20"/>
                <w:szCs w:val="20"/>
              </w:rPr>
              <w:t>- przeciwdziałanie dyskryminacji;</w:t>
            </w:r>
          </w:p>
          <w:p w:rsidR="009F67DA" w:rsidRPr="00566D72" w:rsidRDefault="009F67DA" w:rsidP="009F67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72">
              <w:rPr>
                <w:rFonts w:ascii="Times New Roman" w:hAnsi="Times New Roman"/>
                <w:sz w:val="20"/>
                <w:szCs w:val="20"/>
              </w:rPr>
              <w:t xml:space="preserve">- stymulowanie postaw współpracy i otwartości na </w:t>
            </w:r>
            <w:r w:rsidRPr="00566D72">
              <w:rPr>
                <w:rFonts w:ascii="Times New Roman" w:hAnsi="Times New Roman"/>
                <w:sz w:val="20"/>
                <w:szCs w:val="20"/>
              </w:rPr>
              <w:lastRenderedPageBreak/>
              <w:t>odmienność kulturową;</w:t>
            </w:r>
          </w:p>
          <w:p w:rsidR="009F67DA" w:rsidRPr="00566D72" w:rsidRDefault="009F67DA" w:rsidP="009F67DA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66D72">
              <w:rPr>
                <w:rFonts w:ascii="Times New Roman" w:hAnsi="Times New Roman"/>
                <w:sz w:val="20"/>
                <w:szCs w:val="20"/>
              </w:rPr>
              <w:t xml:space="preserve">- kształtowanie umiejętności zmiany </w:t>
            </w:r>
            <w:r w:rsidR="006954F7" w:rsidRPr="00566D72">
              <w:rPr>
                <w:rFonts w:ascii="Times New Roman" w:hAnsi="Times New Roman"/>
                <w:sz w:val="20"/>
                <w:szCs w:val="20"/>
              </w:rPr>
              <w:t>s</w:t>
            </w:r>
            <w:r w:rsidRPr="00566D72">
              <w:rPr>
                <w:rFonts w:ascii="Times New Roman" w:hAnsi="Times New Roman"/>
                <w:sz w:val="20"/>
                <w:szCs w:val="20"/>
              </w:rPr>
              <w:t>tereotypowego i uproszczonego sposobu postrzegania i wartościowania świata;</w:t>
            </w:r>
          </w:p>
          <w:p w:rsidR="009F67DA" w:rsidRPr="00566D72" w:rsidRDefault="009F67DA" w:rsidP="009F67DA">
            <w:pPr>
              <w:pStyle w:val="Tekstpodstawowy2"/>
              <w:spacing w:after="0"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hAnsi="Times New Roman"/>
                <w:sz w:val="20"/>
                <w:szCs w:val="20"/>
              </w:rPr>
              <w:t>- prowadzenie edukacji międzykulturowej na lekcjach WOS, historii, etyki i godzinach wychowawczych</w:t>
            </w:r>
          </w:p>
        </w:tc>
        <w:tc>
          <w:tcPr>
            <w:tcW w:w="2126" w:type="dxa"/>
          </w:tcPr>
          <w:p w:rsidR="009F67DA" w:rsidRPr="00566D72" w:rsidRDefault="009F67DA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Nauczyciele, wychowawcy</w:t>
            </w:r>
          </w:p>
        </w:tc>
        <w:tc>
          <w:tcPr>
            <w:tcW w:w="1985" w:type="dxa"/>
          </w:tcPr>
          <w:p w:rsidR="009F67DA" w:rsidRPr="00566D72" w:rsidRDefault="009F67DA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hAnsi="Times New Roman"/>
                <w:sz w:val="20"/>
                <w:szCs w:val="20"/>
              </w:rPr>
              <w:t>Cały okres edukacji</w:t>
            </w:r>
          </w:p>
        </w:tc>
        <w:tc>
          <w:tcPr>
            <w:tcW w:w="1701" w:type="dxa"/>
          </w:tcPr>
          <w:p w:rsidR="009F67DA" w:rsidRPr="00566D72" w:rsidRDefault="009F67DA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hAnsi="Times New Roman"/>
                <w:sz w:val="20"/>
                <w:szCs w:val="20"/>
              </w:rPr>
              <w:t xml:space="preserve">Rozwijanie prawidłowych postaw opartych na równouprawnieniu, akceptacji i </w:t>
            </w:r>
            <w:r w:rsidRPr="00566D72">
              <w:rPr>
                <w:rFonts w:ascii="Times New Roman" w:hAnsi="Times New Roman"/>
                <w:sz w:val="20"/>
                <w:szCs w:val="20"/>
              </w:rPr>
              <w:lastRenderedPageBreak/>
              <w:t>szacunku</w:t>
            </w:r>
          </w:p>
        </w:tc>
      </w:tr>
      <w:tr w:rsidR="00E878E3" w:rsidRPr="00566D72" w:rsidTr="00D319A6">
        <w:tc>
          <w:tcPr>
            <w:tcW w:w="3189" w:type="dxa"/>
          </w:tcPr>
          <w:p w:rsidR="00E878E3" w:rsidRPr="00566D72" w:rsidRDefault="00E878E3" w:rsidP="000246B3">
            <w:pPr>
              <w:pStyle w:val="Tekstpodstawowy2"/>
              <w:numPr>
                <w:ilvl w:val="0"/>
                <w:numId w:val="11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Poszanowanie dla tradycji. Wyrabianie postawy dbałości o pamiątki kultury i pomniki przyrody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edukacja regionalna</w:t>
            </w:r>
            <w:r w:rsidR="009F67DA" w:rsidRPr="00566D72">
              <w:rPr>
                <w:rFonts w:ascii="Times New Roman" w:eastAsia="Calibri" w:hAnsi="Times New Roman" w:cs="Times New Roman"/>
                <w:sz w:val="20"/>
              </w:rPr>
              <w:t>, międzykulturowa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i ekologiczna;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współpraca z Muzeum Śląskim; wzbogacanie zbiorów Izby Pamięci; uczestnictwo w obchodach świąt narodowych i religijnych; odwiedzanie miejsc pamięci; współpraca z Miejskim Domem Kultury.</w:t>
            </w: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Nauczyciele, wychowawcy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Zrozumienie        </w:t>
            </w:r>
            <w:r w:rsidR="00A0082C" w:rsidRPr="00566D72">
              <w:rPr>
                <w:rFonts w:ascii="Times New Roman" w:eastAsia="Calibri" w:hAnsi="Times New Roman" w:cs="Times New Roman"/>
                <w:sz w:val="20"/>
              </w:rPr>
              <w:t xml:space="preserve"> 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i szacunek dla tradycji. Rozumienie przez uczniów pojęć „patriotyzm”, „honor”, „ojczyzna”. Godne zachowanie   </w:t>
            </w:r>
            <w:r w:rsidR="00A0082C" w:rsidRPr="00566D72">
              <w:rPr>
                <w:rFonts w:ascii="Times New Roman" w:eastAsia="Calibri" w:hAnsi="Times New Roman" w:cs="Times New Roman"/>
                <w:sz w:val="20"/>
              </w:rPr>
              <w:t xml:space="preserve">  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    w czasie uroczystości. Wzrost świadomości ekologicznej.</w:t>
            </w:r>
          </w:p>
        </w:tc>
      </w:tr>
    </w:tbl>
    <w:p w:rsidR="00E878E3" w:rsidRPr="00566D72" w:rsidRDefault="00E878E3" w:rsidP="00D01327">
      <w:pPr>
        <w:pStyle w:val="Tekstpodstawowy2"/>
        <w:spacing w:line="240" w:lineRule="auto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</w:p>
    <w:p w:rsidR="00B6042D" w:rsidRPr="00566D72" w:rsidRDefault="00B6042D" w:rsidP="006852B8">
      <w:pPr>
        <w:pStyle w:val="Tekstpodstawowy2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p w:rsidR="00E878E3" w:rsidRPr="00566D72" w:rsidRDefault="00E878E3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6D72">
        <w:rPr>
          <w:rFonts w:ascii="Times New Roman" w:eastAsia="Calibri" w:hAnsi="Times New Roman" w:cs="Times New Roman"/>
          <w:b/>
          <w:sz w:val="24"/>
        </w:rPr>
        <w:lastRenderedPageBreak/>
        <w:t xml:space="preserve">PERSONALIZACJA ŻYCIA I ODNAJDOWANIE SWOJEGO MIEJSCA W  RODZINIE, GRUPIE RÓWIEŚNICZEJ I SPOŁECZEŃSTWIE OBYWATELSKIM ORAZ STRUKTURACH </w:t>
      </w:r>
      <w:r w:rsidR="00C17FF6" w:rsidRPr="00566D7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66D72">
        <w:rPr>
          <w:rFonts w:ascii="Times New Roman" w:eastAsia="Calibri" w:hAnsi="Times New Roman" w:cs="Times New Roman"/>
          <w:b/>
          <w:sz w:val="24"/>
        </w:rPr>
        <w:t>EUROPEJSKICH</w:t>
      </w:r>
    </w:p>
    <w:p w:rsidR="00E878E3" w:rsidRPr="00566D72" w:rsidRDefault="00E878E3" w:rsidP="00D01327">
      <w:pPr>
        <w:pStyle w:val="Tekstpodstawowy2"/>
        <w:spacing w:after="0" w:line="240" w:lineRule="auto"/>
        <w:rPr>
          <w:rFonts w:ascii="Times New Roman" w:eastAsia="Calibri" w:hAnsi="Times New Roman" w:cs="Times New Roman"/>
          <w:sz w:val="24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961"/>
        <w:gridCol w:w="2126"/>
        <w:gridCol w:w="1985"/>
        <w:gridCol w:w="1701"/>
      </w:tblGrid>
      <w:tr w:rsidR="00B255D6" w:rsidRPr="00566D72" w:rsidTr="00FF287F">
        <w:trPr>
          <w:trHeight w:val="648"/>
        </w:trPr>
        <w:tc>
          <w:tcPr>
            <w:tcW w:w="3189" w:type="dxa"/>
          </w:tcPr>
          <w:p w:rsidR="00E878E3" w:rsidRPr="00566D72" w:rsidRDefault="00E878E3" w:rsidP="00FF287F">
            <w:pPr>
              <w:pStyle w:val="Tekstpodstawowy2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4961" w:type="dxa"/>
          </w:tcPr>
          <w:p w:rsidR="00E878E3" w:rsidRPr="00566D72" w:rsidRDefault="00E878E3" w:rsidP="00FF287F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FORMY REALIZACJI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126" w:type="dxa"/>
          </w:tcPr>
          <w:p w:rsidR="00E878E3" w:rsidRPr="00566D72" w:rsidRDefault="00FF287F" w:rsidP="00FF287F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</w:t>
            </w:r>
            <w:r w:rsidR="00E878E3"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DZIALNI</w:t>
            </w:r>
          </w:p>
        </w:tc>
        <w:tc>
          <w:tcPr>
            <w:tcW w:w="1985" w:type="dxa"/>
          </w:tcPr>
          <w:p w:rsidR="00E878E3" w:rsidRPr="00566D72" w:rsidRDefault="00E878E3" w:rsidP="00FF287F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701" w:type="dxa"/>
          </w:tcPr>
          <w:p w:rsidR="00E878E3" w:rsidRPr="00566D72" w:rsidRDefault="00E878E3" w:rsidP="00FF287F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EWALUACJA</w:t>
            </w:r>
          </w:p>
        </w:tc>
      </w:tr>
      <w:tr w:rsidR="00B255D6" w:rsidRPr="00566D72" w:rsidTr="00D319A6">
        <w:trPr>
          <w:trHeight w:val="3581"/>
        </w:trPr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Integracja zespołów klasowych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Spotkania </w:t>
            </w:r>
            <w:r w:rsidR="00A0082C" w:rsidRPr="00566D7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integracyjno – adaptacyjne dla klas I;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Akapitzlist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E878E3" w:rsidRPr="00566D72" w:rsidRDefault="00E878E3" w:rsidP="00D01327">
            <w:pPr>
              <w:pStyle w:val="Akapitzlist"/>
              <w:spacing w:line="240" w:lineRule="auto"/>
              <w:rPr>
                <w:rFonts w:ascii="Times New Roman" w:eastAsia="Calibri" w:hAnsi="Times New Roman" w:cs="Times New Roman"/>
              </w:rPr>
            </w:pPr>
          </w:p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imprezy integracyjne (ogólnoszkolne takie jak „dzień pierwszoklasisty”,  wycieczki przy współudziale rodziców)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A0082C" w:rsidRPr="00566D72" w:rsidRDefault="00A0082C" w:rsidP="00D01327">
            <w:pPr>
              <w:pStyle w:val="Tekstpodstawowy2"/>
              <w:spacing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A0082C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o</w:t>
            </w:r>
            <w:r w:rsidR="00E878E3" w:rsidRPr="00566D72">
              <w:rPr>
                <w:rFonts w:ascii="Times New Roman" w:eastAsia="Calibri" w:hAnsi="Times New Roman" w:cs="Times New Roman"/>
                <w:sz w:val="20"/>
              </w:rPr>
              <w:t>bjęcie indywidualna opieką psychologiczno-pedagogiczną uczniów mających problemy adaptacyjne;</w:t>
            </w:r>
          </w:p>
          <w:p w:rsidR="00A0082C" w:rsidRPr="00566D72" w:rsidRDefault="00A0082C" w:rsidP="00A0082C">
            <w:pPr>
              <w:pStyle w:val="Tekstpodstawowy2"/>
              <w:spacing w:after="0" w:line="240" w:lineRule="auto"/>
              <w:ind w:left="213"/>
              <w:rPr>
                <w:rFonts w:ascii="Times New Roman" w:eastAsia="Calibri" w:hAnsi="Times New Roman" w:cs="Times New Roman"/>
                <w:sz w:val="20"/>
              </w:rPr>
            </w:pPr>
          </w:p>
          <w:p w:rsidR="00A0082C" w:rsidRPr="00566D72" w:rsidRDefault="00A0082C" w:rsidP="00D01327">
            <w:pPr>
              <w:pStyle w:val="Tekstpodstawowy2"/>
              <w:numPr>
                <w:ilvl w:val="0"/>
                <w:numId w:val="8"/>
              </w:numPr>
              <w:tabs>
                <w:tab w:val="clear" w:pos="375"/>
                <w:tab w:val="num" w:pos="213"/>
              </w:tabs>
              <w:spacing w:after="0" w:line="240" w:lineRule="auto"/>
              <w:ind w:left="213" w:hanging="213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dodatkowe zajęcia integrujące zespoły klasowe, w których pojawiły się trudności we współpracy uczniów;</w:t>
            </w: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Wychowawcy klas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Psycholog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Pedagog</w:t>
            </w:r>
          </w:p>
          <w:p w:rsidR="00A0082C" w:rsidRPr="00566D72" w:rsidRDefault="00A0082C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Wychowawcy klas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Rada Młodzieżowa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Psycholog, pedagog szkolny</w:t>
            </w:r>
          </w:p>
          <w:p w:rsidR="00A0082C" w:rsidRPr="00566D72" w:rsidRDefault="00A0082C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Pedagog, psycholog, wychowawcy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IX, X każdego roku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A0082C" w:rsidRPr="00566D72" w:rsidRDefault="00A0082C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A0082C" w:rsidRPr="00566D72" w:rsidRDefault="00A0082C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Obserwowana wśród uczniów wzajemna pomoc, zrozumienie, współpraca, zaangażowanie    w życie szkoły.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Dokumentowanie podjętych działań.</w:t>
            </w:r>
          </w:p>
        </w:tc>
      </w:tr>
      <w:tr w:rsidR="00B255D6" w:rsidRPr="00566D72" w:rsidTr="009C2572">
        <w:trPr>
          <w:trHeight w:val="4819"/>
        </w:trPr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Stwarzanie atmosfery szkoły ciekawej.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ind w:left="284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tworzenie własnej obrzędowości i rytuału szkolnego (szczegółowy opis w statucie gimnazjum);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opracowanie i wyeksponowanie na terenie szkoły szczegółowego programu imprez na dany rok szkolny;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9C2572" w:rsidRPr="00566D72" w:rsidRDefault="009C2572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systematyczne  informacje o wydarzeniach szkolnych; osiągnięciach uczniowskich na tablicach informacyjnych, szkolnych apelach, spotkaniach z rodzicami i młodzieżą;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promowanie talentów na terenie szkoły;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Wszyscy nauczyciele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Rada Młodzieżowa</w:t>
            </w:r>
          </w:p>
          <w:p w:rsidR="009C2572" w:rsidRPr="00566D72" w:rsidRDefault="009C2572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Wyznaczeni nauczyciele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Rada Młodzieżowa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Nauczyciele Wychowawcy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Pozytywna ocena w ankietach przeprowadzonych wśród uczniów       i rodziców.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Prezentowanie przez uczniów własnych osiągnięć, wykorzystywanie zdobytych umiejętności poprzez różnego rodzaju aktywność na terenie szkoły; Udział w zajęciach dodatkowych.</w:t>
            </w:r>
          </w:p>
        </w:tc>
      </w:tr>
      <w:tr w:rsidR="00B255D6" w:rsidRPr="00566D72" w:rsidTr="00D319A6">
        <w:trPr>
          <w:trHeight w:val="615"/>
        </w:trPr>
        <w:tc>
          <w:tcPr>
            <w:tcW w:w="3189" w:type="dxa"/>
          </w:tcPr>
          <w:p w:rsidR="00E878E3" w:rsidRPr="00566D72" w:rsidRDefault="00E878E3" w:rsidP="000246B3">
            <w:pPr>
              <w:pStyle w:val="Tekstpodstawowy2"/>
              <w:numPr>
                <w:ilvl w:val="0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Tworzenie świadomości europejskiej poprzez edukację o kulturze i historii Europy.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Prowadzenie edukacji europejskiej</w:t>
            </w:r>
            <w:r w:rsidR="009F67DA" w:rsidRPr="00566D72">
              <w:rPr>
                <w:rFonts w:ascii="Times New Roman" w:eastAsia="Calibri" w:hAnsi="Times New Roman" w:cs="Times New Roman"/>
                <w:sz w:val="20"/>
              </w:rPr>
              <w:t xml:space="preserve"> i międzykulturowej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na lekcjach WOS i historii</w:t>
            </w:r>
            <w:r w:rsidR="009F67DA" w:rsidRPr="00566D72">
              <w:rPr>
                <w:rFonts w:ascii="Times New Roman" w:eastAsia="Calibri" w:hAnsi="Times New Roman" w:cs="Times New Roman"/>
                <w:sz w:val="20"/>
              </w:rPr>
              <w:t>, etyki i godzinach wychowawczych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2126" w:type="dxa"/>
          </w:tcPr>
          <w:p w:rsidR="00E878E3" w:rsidRPr="00566D72" w:rsidRDefault="009F67DA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Nauczyciel WOS,</w:t>
            </w:r>
            <w:r w:rsidR="00E878E3"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 historii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, etyki, wychowawcy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Świadomość przynależności do Europy. Ogólna znajomość kultur   i zwyczajów</w:t>
            </w:r>
            <w:r w:rsidR="00B07763" w:rsidRPr="00566D72">
              <w:rPr>
                <w:rFonts w:ascii="Times New Roman" w:eastAsia="Calibri" w:hAnsi="Times New Roman" w:cs="Times New Roman"/>
                <w:sz w:val="20"/>
              </w:rPr>
              <w:t xml:space="preserve"> krajów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UE.</w:t>
            </w:r>
          </w:p>
        </w:tc>
      </w:tr>
      <w:tr w:rsidR="00B255D6" w:rsidRPr="00566D72" w:rsidTr="00D319A6">
        <w:trPr>
          <w:trHeight w:val="61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Pr="00566D72" w:rsidRDefault="00E878E3" w:rsidP="000246B3">
            <w:pPr>
              <w:pStyle w:val="Tekstpodstawowy2"/>
              <w:numPr>
                <w:ilvl w:val="0"/>
                <w:numId w:val="24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Udzielanie rodzicom stosownej pomocy  psychologicznej a także stosownego wsparcia w procesie wychowawczym.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Pr="00566D72" w:rsidRDefault="00E878E3" w:rsidP="00D01327">
            <w:pPr>
              <w:pStyle w:val="Tekstpodstawowy2"/>
              <w:tabs>
                <w:tab w:val="num" w:pos="375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spotkania z rodzicami, konsultacje, rozmowy indywidualne oraz porady,</w:t>
            </w:r>
          </w:p>
          <w:p w:rsidR="00E878E3" w:rsidRPr="00566D72" w:rsidRDefault="00F11D9C" w:rsidP="00D01327">
            <w:pPr>
              <w:pStyle w:val="Tekstpodstawowy2"/>
              <w:tabs>
                <w:tab w:val="num" w:pos="375"/>
              </w:tabs>
              <w:spacing w:line="240" w:lineRule="auto"/>
              <w:ind w:left="375" w:hanging="375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</w:t>
            </w:r>
            <w:r w:rsidR="00E878E3" w:rsidRPr="00566D72">
              <w:rPr>
                <w:rFonts w:ascii="Times New Roman" w:eastAsia="Calibri" w:hAnsi="Times New Roman" w:cs="Times New Roman"/>
                <w:sz w:val="20"/>
              </w:rPr>
              <w:t>edukacja pedagogiczna, spotkania  interwencyjne;</w:t>
            </w:r>
          </w:p>
          <w:p w:rsidR="00E878E3" w:rsidRPr="00566D72" w:rsidRDefault="00E878E3" w:rsidP="00D01327">
            <w:pPr>
              <w:pStyle w:val="Tekstpodstawowy2"/>
              <w:tabs>
                <w:tab w:val="num" w:pos="375"/>
              </w:tabs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F11D9C">
            <w:pPr>
              <w:pStyle w:val="Tekstpodstawowy2"/>
              <w:tabs>
                <w:tab w:val="num" w:pos="375"/>
              </w:tabs>
              <w:spacing w:line="240" w:lineRule="auto"/>
              <w:ind w:left="375" w:hanging="375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- rozmowy mediacyjne z członkami rodziny (rodzicami, opiekunami) w momencie pojawienia się  sytuacji konfliktowych w środowisku rodzinnym ucznia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Pedagog i psycholog szkolny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Dobra współpraca z rodzicami, zwracanie się przez rodziców po pomoc do szkoły, dokumentowanie podjętych działań.</w:t>
            </w:r>
          </w:p>
        </w:tc>
      </w:tr>
    </w:tbl>
    <w:p w:rsidR="00E878E3" w:rsidRPr="00566D72" w:rsidRDefault="00E878E3" w:rsidP="004F7C15">
      <w:pPr>
        <w:pStyle w:val="Tekstpodstawowy2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</w:rPr>
      </w:pPr>
      <w:r w:rsidRPr="00566D72">
        <w:rPr>
          <w:rFonts w:ascii="Times New Roman" w:eastAsia="Calibri" w:hAnsi="Times New Roman" w:cs="Times New Roman"/>
          <w:b/>
          <w:sz w:val="24"/>
        </w:rPr>
        <w:lastRenderedPageBreak/>
        <w:t>WDRAŻANIE UCZNIÓW DO ROZPOZNAWANIA WARTOŚCI ORAZ WZORÓW</w:t>
      </w:r>
      <w:r w:rsidR="00C17FF6" w:rsidRPr="00566D72">
        <w:rPr>
          <w:rFonts w:ascii="Times New Roman" w:eastAsia="Calibri" w:hAnsi="Times New Roman" w:cs="Times New Roman"/>
          <w:b/>
          <w:sz w:val="24"/>
        </w:rPr>
        <w:t xml:space="preserve"> </w:t>
      </w:r>
      <w:r w:rsidRPr="00566D72">
        <w:rPr>
          <w:rFonts w:ascii="Times New Roman" w:eastAsia="Calibri" w:hAnsi="Times New Roman" w:cs="Times New Roman"/>
          <w:b/>
          <w:sz w:val="24"/>
        </w:rPr>
        <w:t>POSTĘPOWANIA SPOŁECZNIE APROBOWANYCH I POŻĄDANYCH.</w:t>
      </w:r>
    </w:p>
    <w:p w:rsidR="00F13B2C" w:rsidRPr="00566D72" w:rsidRDefault="00F13B2C" w:rsidP="00D01327">
      <w:pPr>
        <w:pStyle w:val="Tekstpodstawowy2"/>
        <w:spacing w:after="0" w:line="240" w:lineRule="auto"/>
        <w:rPr>
          <w:rFonts w:ascii="Times New Roman" w:eastAsia="Calibri" w:hAnsi="Times New Roman" w:cs="Times New Roman"/>
          <w:b/>
          <w:sz w:val="24"/>
        </w:rPr>
      </w:pP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961"/>
        <w:gridCol w:w="2126"/>
        <w:gridCol w:w="1985"/>
        <w:gridCol w:w="1701"/>
      </w:tblGrid>
      <w:tr w:rsidR="00B255D6" w:rsidRPr="00566D72" w:rsidTr="00D319A6">
        <w:tc>
          <w:tcPr>
            <w:tcW w:w="3189" w:type="dxa"/>
          </w:tcPr>
          <w:p w:rsidR="00E878E3" w:rsidRPr="00566D72" w:rsidRDefault="00E878E3" w:rsidP="00CA70E1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ZADANIA</w:t>
            </w:r>
          </w:p>
        </w:tc>
        <w:tc>
          <w:tcPr>
            <w:tcW w:w="4961" w:type="dxa"/>
          </w:tcPr>
          <w:p w:rsidR="00E878E3" w:rsidRPr="00566D72" w:rsidRDefault="00E878E3" w:rsidP="00F13B2C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FORMY REALIZACJI</w:t>
            </w:r>
          </w:p>
        </w:tc>
        <w:tc>
          <w:tcPr>
            <w:tcW w:w="2126" w:type="dxa"/>
          </w:tcPr>
          <w:p w:rsidR="00E878E3" w:rsidRPr="00566D72" w:rsidRDefault="00CA70E1" w:rsidP="00CA70E1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</w:t>
            </w:r>
            <w:r w:rsidR="00E878E3"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DZIALNI</w:t>
            </w:r>
          </w:p>
        </w:tc>
        <w:tc>
          <w:tcPr>
            <w:tcW w:w="1985" w:type="dxa"/>
          </w:tcPr>
          <w:p w:rsidR="00E878E3" w:rsidRPr="00566D72" w:rsidRDefault="00E878E3" w:rsidP="00CA70E1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TERMIN</w:t>
            </w:r>
          </w:p>
        </w:tc>
        <w:tc>
          <w:tcPr>
            <w:tcW w:w="1701" w:type="dxa"/>
          </w:tcPr>
          <w:p w:rsidR="00E878E3" w:rsidRPr="00566D72" w:rsidRDefault="00E878E3" w:rsidP="00CA70E1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EWALUACJA</w:t>
            </w:r>
          </w:p>
        </w:tc>
      </w:tr>
      <w:tr w:rsidR="00B255D6" w:rsidRPr="00566D72" w:rsidTr="00D319A6">
        <w:trPr>
          <w:trHeight w:val="4834"/>
        </w:trPr>
        <w:tc>
          <w:tcPr>
            <w:tcW w:w="3189" w:type="dxa"/>
          </w:tcPr>
          <w:p w:rsidR="00E878E3" w:rsidRPr="00566D72" w:rsidRDefault="00E878E3" w:rsidP="000246B3">
            <w:pPr>
              <w:pStyle w:val="Tekstpodstawowy2"/>
              <w:numPr>
                <w:ilvl w:val="1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Kształtowanie wrażliwości moralnej młodego człowieka oraz odpowiedzialności za siebie i innych.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68353F">
            <w:pPr>
              <w:pStyle w:val="Tekstpodstawowy2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wskazywanie osób będących wzorem postaw moralnych;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68353F">
            <w:pPr>
              <w:pStyle w:val="Tekstpodstawowy2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zachęcanie młodzieży do samodzielnego poszukiwania odpowiedzi na pytanie o osobisty wzór/ideał postaw moralnych;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68353F">
            <w:pPr>
              <w:pStyle w:val="Tekstpodstawowy2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przeprowadzanie i prezentacja wywiadów z ciekawymi osobami na lekcjach  języka  polskiego </w:t>
            </w:r>
            <w:r w:rsidR="0068353F" w:rsidRPr="00566D72">
              <w:rPr>
                <w:rFonts w:ascii="Times New Roman" w:eastAsia="Calibri" w:hAnsi="Times New Roman" w:cs="Times New Roman"/>
                <w:sz w:val="20"/>
              </w:rPr>
              <w:t xml:space="preserve">   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i godzinach wychowawczych;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68353F" w:rsidP="0068353F">
            <w:pPr>
              <w:pStyle w:val="Tekstpodstawowy2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k</w:t>
            </w:r>
            <w:r w:rsidR="00E878E3" w:rsidRPr="00566D72">
              <w:rPr>
                <w:rFonts w:ascii="Times New Roman" w:eastAsia="Calibri" w:hAnsi="Times New Roman" w:cs="Times New Roman"/>
                <w:sz w:val="20"/>
              </w:rPr>
              <w:t>onsekwentne przestrzeganie zasad współżycia społecznego na terenie szkoły, reagowanie na niewłaściwe zachowania uczniów;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68353F">
            <w:pPr>
              <w:pStyle w:val="Tekstpodstawowy2"/>
              <w:numPr>
                <w:ilvl w:val="0"/>
                <w:numId w:val="28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organizowanie imprez okolicznościowych, udział w akcjach charytatywnych  oraz organizowanie pomocy koleżeńskiej;</w:t>
            </w: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Wszyscy nauczyciele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CA70E1" w:rsidRPr="00566D72" w:rsidRDefault="00CA70E1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Cała społeczność szkolna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CA70E1" w:rsidRPr="00566D72" w:rsidRDefault="00CA70E1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Wyznaczeni koordynatorzy </w:t>
            </w:r>
            <w:r w:rsidR="003A142B"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             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i wychowawcy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Widoczne pozytywne efekty samopomocy koleżeńskiej            i postawy odpowiedzialności za przyjęte obowiązki.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</w:tr>
      <w:tr w:rsidR="00B255D6" w:rsidRPr="00566D72" w:rsidTr="00D319A6">
        <w:trPr>
          <w:trHeight w:val="2610"/>
        </w:trPr>
        <w:tc>
          <w:tcPr>
            <w:tcW w:w="3189" w:type="dxa"/>
          </w:tcPr>
          <w:p w:rsidR="00E878E3" w:rsidRPr="00566D72" w:rsidRDefault="00E878E3" w:rsidP="000246B3">
            <w:pPr>
              <w:pStyle w:val="Tekstpodstawowy2"/>
              <w:numPr>
                <w:ilvl w:val="1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Rozwijanie u uczniów umiejętności oceniania postaw i wartości.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jc w:val="center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68353F">
            <w:pPr>
              <w:pStyle w:val="Tekstpodstawowy2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kształtowanie umiejętności krytycznego  i analitycznego odbioru przekazów audiowizualnych;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68353F">
            <w:pPr>
              <w:pStyle w:val="Tekstpodstawowy2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rozmowy i zajęcia na temat norm moralnych nastolatka;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68353F">
            <w:pPr>
              <w:pStyle w:val="Tekstpodstawowy2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analiza czasopism młodzieżowych, treści internetowych i próba ich wartościowania i weryfikacji;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772BE4" w:rsidP="0068353F">
            <w:pPr>
              <w:pStyle w:val="Tekstpodstawowy2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u</w:t>
            </w:r>
            <w:r w:rsidR="00E878E3" w:rsidRPr="00566D72">
              <w:rPr>
                <w:rFonts w:ascii="Times New Roman" w:eastAsia="Calibri" w:hAnsi="Times New Roman" w:cs="Times New Roman"/>
                <w:sz w:val="20"/>
              </w:rPr>
              <w:t xml:space="preserve">wrażliwianie uczniów na zagrożenia związane z posługiwaniem się komunikatorami; </w:t>
            </w:r>
          </w:p>
          <w:p w:rsidR="00772BE4" w:rsidRPr="00566D72" w:rsidRDefault="00772BE4" w:rsidP="00772BE4">
            <w:pPr>
              <w:pStyle w:val="Akapitzlist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772BE4" w:rsidP="00D01327">
            <w:pPr>
              <w:pStyle w:val="Tekstpodstawowy2"/>
              <w:numPr>
                <w:ilvl w:val="0"/>
                <w:numId w:val="27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uwrażliwianie młodzieży na używanie przez niektóre grupy technik manipulacyjnych;</w:t>
            </w:r>
          </w:p>
        </w:tc>
        <w:tc>
          <w:tcPr>
            <w:tcW w:w="2126" w:type="dxa"/>
          </w:tcPr>
          <w:p w:rsidR="00E878E3" w:rsidRPr="00566D72" w:rsidRDefault="00E878E3" w:rsidP="0068353F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Nauczyciele</w:t>
            </w:r>
            <w:r w:rsidR="0068353F" w:rsidRPr="00566D72">
              <w:rPr>
                <w:rFonts w:ascii="Times New Roman" w:eastAsia="Calibri" w:hAnsi="Times New Roman" w:cs="Times New Roman"/>
                <w:b/>
                <w:sz w:val="20"/>
              </w:rPr>
              <w:t>, w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ychowawcy</w:t>
            </w:r>
            <w:r w:rsidR="0068353F" w:rsidRPr="00566D72">
              <w:rPr>
                <w:rFonts w:ascii="Times New Roman" w:eastAsia="Calibri" w:hAnsi="Times New Roman" w:cs="Times New Roman"/>
                <w:b/>
                <w:sz w:val="20"/>
              </w:rPr>
              <w:t>, pedagog, psycholog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Rozwijanie prawidłowych relacji międzyludzkich. Umiejętność radzenia sobie przez uczniów z własnymi emocjami.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Wiedza uczniów na temat wspomnianych zagrożeń. </w:t>
            </w:r>
          </w:p>
        </w:tc>
      </w:tr>
      <w:tr w:rsidR="00B255D6" w:rsidRPr="00566D72" w:rsidTr="00D319A6">
        <w:trPr>
          <w:trHeight w:val="2835"/>
        </w:trPr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numPr>
                <w:ilvl w:val="1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Inspirowanie do wszechstronnego rozwoju osobowego w wymiarze intelektualnym, społecznym, zdrowotnym, estetycznym, moralnym i duchowym.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5A6D12">
            <w:pPr>
              <w:pStyle w:val="Tekstpodstawowy2"/>
              <w:numPr>
                <w:ilvl w:val="0"/>
                <w:numId w:val="29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godziny wychowawcze oraz lekcje wychowania do życia w rodzinie, podejmujące tematykę:  koleżeństwa, przyjaźni, miłości, szacunku, tolerancji, otwartości na potrzeby innych, pielęgnowania tradycji rodzinnych, a także  odpowiedzialności za pełnione role życiowe;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5A6D12">
            <w:pPr>
              <w:pStyle w:val="Tekstpodstawowy2"/>
              <w:numPr>
                <w:ilvl w:val="0"/>
                <w:numId w:val="29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motywowanie uczniów do podejmowania wysiłku w celu rozwoju osobistego i świadomego planowania własnego życia; </w:t>
            </w: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Rada Pedagogiczna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Rozwiązywanie     w akceptowany społecznie sposób konfliktów, nawiązywanie przez uczniów relacji długotrwałego koleżeństwa.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Rozwijanie przez uczniów własnych zdolności, angażowanie się  w działania pozaszkolne;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Umiejętność dzielenia się przez uczniów swoimi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lastRenderedPageBreak/>
              <w:t>planami i marzeniami.</w:t>
            </w:r>
          </w:p>
        </w:tc>
      </w:tr>
      <w:tr w:rsidR="00B255D6" w:rsidRPr="00566D72" w:rsidTr="00D319A6">
        <w:trPr>
          <w:trHeight w:val="4235"/>
        </w:trPr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numPr>
                <w:ilvl w:val="1"/>
                <w:numId w:val="9"/>
              </w:numPr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Przygotowanie uczniów do samodzielnego życia  w społeczeństwie.</w:t>
            </w:r>
            <w:r w:rsidR="000246B3" w:rsidRPr="00566D72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Kształtowanie u nich umiejętności skutecznego rozwiązywania problemów, konfliktów oraz radzenia sobie z negatywnymi emocjami w akceptowany społecznie sposób.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zajęcia na temat poprawnej komunikacji;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warsztaty, prelekcje i spotkania dotyczące respektowania zasad społecznego współżycia;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kształtowanie pozytywnego stosunku do świata i przyrody;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zajęcia w ramach programu „Bezpieczny gimnazjalista”;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zajęcia w ramach programu profilaktycznego „Teatr życia”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- warsztaty profilaktyczne  i informacyjne dotyczące ryzykownych zachowań;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 </w:t>
            </w: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Wszyscy nauczyciele</w:t>
            </w:r>
            <w:r w:rsidR="005E3EDD" w:rsidRPr="00566D72">
              <w:rPr>
                <w:rFonts w:ascii="Times New Roman" w:eastAsia="Calibri" w:hAnsi="Times New Roman" w:cs="Times New Roman"/>
                <w:sz w:val="20"/>
              </w:rPr>
              <w:t>, pedagog, psycholog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Cały okres edukacji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Umiejętne radzenie sobie       z własnymi emocjami, bycie asertywnym, pozytywne opinie o zachowaniach uczniów.</w:t>
            </w:r>
          </w:p>
        </w:tc>
      </w:tr>
      <w:tr w:rsidR="00B255D6" w:rsidRPr="00566D72" w:rsidTr="00D319A6">
        <w:trPr>
          <w:trHeight w:val="4947"/>
        </w:trPr>
        <w:tc>
          <w:tcPr>
            <w:tcW w:w="3189" w:type="dxa"/>
          </w:tcPr>
          <w:p w:rsidR="00E878E3" w:rsidRPr="00566D72" w:rsidRDefault="00E878E3" w:rsidP="00D01327">
            <w:pPr>
              <w:pStyle w:val="Tekstpodstawowy2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lastRenderedPageBreak/>
              <w:t>Tworzenie modelu absolwenta klasy  trzeciej</w:t>
            </w:r>
            <w:r w:rsidR="006873D8" w:rsidRPr="00566D72">
              <w:rPr>
                <w:rFonts w:ascii="Times New Roman" w:eastAsia="Calibri" w:hAnsi="Times New Roman" w:cs="Times New Roman"/>
                <w:b/>
                <w:sz w:val="20"/>
              </w:rPr>
              <w:t>.</w:t>
            </w:r>
          </w:p>
          <w:p w:rsidR="006873D8" w:rsidRPr="00566D72" w:rsidRDefault="006873D8" w:rsidP="006873D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66D72">
              <w:rPr>
                <w:b/>
                <w:color w:val="auto"/>
                <w:sz w:val="20"/>
                <w:szCs w:val="20"/>
              </w:rPr>
              <w:t xml:space="preserve">          Przygotowanie uczniów do </w:t>
            </w:r>
          </w:p>
          <w:p w:rsidR="006873D8" w:rsidRPr="00566D72" w:rsidRDefault="006873D8" w:rsidP="006873D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66D72">
              <w:rPr>
                <w:b/>
                <w:color w:val="auto"/>
                <w:sz w:val="20"/>
                <w:szCs w:val="20"/>
              </w:rPr>
              <w:t xml:space="preserve">          wyboru szkoły </w:t>
            </w:r>
          </w:p>
          <w:p w:rsidR="006873D8" w:rsidRPr="00566D72" w:rsidRDefault="006873D8" w:rsidP="006873D8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566D72">
              <w:rPr>
                <w:b/>
                <w:color w:val="auto"/>
                <w:sz w:val="20"/>
                <w:szCs w:val="20"/>
              </w:rPr>
              <w:t xml:space="preserve">         ponadgimnazjelnej </w:t>
            </w:r>
          </w:p>
          <w:p w:rsidR="006873D8" w:rsidRPr="00566D72" w:rsidRDefault="006873D8" w:rsidP="006873D8">
            <w:pPr>
              <w:pStyle w:val="Tekstpodstawowy2"/>
              <w:spacing w:after="0" w:line="240" w:lineRule="auto"/>
              <w:ind w:left="502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</w:tc>
        <w:tc>
          <w:tcPr>
            <w:tcW w:w="4961" w:type="dxa"/>
          </w:tcPr>
          <w:p w:rsidR="00E878E3" w:rsidRPr="00566D72" w:rsidRDefault="007148CC" w:rsidP="005E3EDD">
            <w:pPr>
              <w:pStyle w:val="Tekstpodstawowy2"/>
              <w:numPr>
                <w:ilvl w:val="0"/>
                <w:numId w:val="30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blok zajęć z</w:t>
            </w:r>
            <w:r w:rsidR="00E878E3" w:rsidRPr="00566D72">
              <w:rPr>
                <w:rFonts w:ascii="Times New Roman" w:eastAsia="Calibri" w:hAnsi="Times New Roman" w:cs="Times New Roman"/>
                <w:sz w:val="20"/>
              </w:rPr>
              <w:t xml:space="preserve"> doradztwa </w:t>
            </w:r>
            <w:r w:rsidRPr="00566D72">
              <w:rPr>
                <w:rFonts w:ascii="Times New Roman" w:eastAsia="Calibri" w:hAnsi="Times New Roman" w:cs="Times New Roman"/>
                <w:sz w:val="20"/>
              </w:rPr>
              <w:t>zawodowego dla uczniów klas III</w:t>
            </w:r>
          </w:p>
          <w:p w:rsidR="007148CC" w:rsidRPr="00566D72" w:rsidRDefault="007148CC" w:rsidP="005E3EDD">
            <w:pPr>
              <w:pStyle w:val="Tekstpodstawowy2"/>
              <w:numPr>
                <w:ilvl w:val="0"/>
                <w:numId w:val="30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spotkanie dla rodziców uczniów klas trzecich;</w:t>
            </w:r>
          </w:p>
          <w:p w:rsidR="007148CC" w:rsidRPr="00566D72" w:rsidRDefault="007148CC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7148CC" w:rsidRPr="00566D72" w:rsidRDefault="007148CC" w:rsidP="005E3EDD">
            <w:pPr>
              <w:pStyle w:val="Tekstpodstawowy2"/>
              <w:numPr>
                <w:ilvl w:val="0"/>
                <w:numId w:val="30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indywidualne rozmowy z uczniami i diagnoza predyspozycji;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5E3EDD">
            <w:pPr>
              <w:pStyle w:val="Tekstpodstawowy2"/>
              <w:numPr>
                <w:ilvl w:val="0"/>
                <w:numId w:val="30"/>
              </w:numPr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udział w Dniach Otwartych szkół, w Targach Edukacyjnych, zapoznanie rodziców i uczniów z dostępnymi informatorami, </w:t>
            </w:r>
          </w:p>
        </w:tc>
        <w:tc>
          <w:tcPr>
            <w:tcW w:w="2126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sz w:val="20"/>
              </w:rPr>
              <w:t>Pedagog, psycholog szkolny</w:t>
            </w:r>
            <w:r w:rsidR="007148CC" w:rsidRPr="00566D72">
              <w:rPr>
                <w:rFonts w:ascii="Times New Roman" w:eastAsia="Calibri" w:hAnsi="Times New Roman" w:cs="Times New Roman"/>
                <w:b/>
                <w:sz w:val="20"/>
              </w:rPr>
              <w:t>, wychowawcy</w:t>
            </w:r>
          </w:p>
        </w:tc>
        <w:tc>
          <w:tcPr>
            <w:tcW w:w="1985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Trzecie klasy </w:t>
            </w:r>
          </w:p>
        </w:tc>
        <w:tc>
          <w:tcPr>
            <w:tcW w:w="1701" w:type="dxa"/>
          </w:tcPr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>Umiejętność podjęcia decyzji odnośnie własnego dalszego kształcenia. Umiejętność oceny własnych osiągnięć i stawiania sobie celów na przyszłość.</w:t>
            </w: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</w:p>
          <w:p w:rsidR="00E878E3" w:rsidRPr="00566D72" w:rsidRDefault="00E878E3" w:rsidP="00D01327">
            <w:pPr>
              <w:pStyle w:val="Tekstpodstawowy2"/>
              <w:spacing w:line="240" w:lineRule="auto"/>
              <w:rPr>
                <w:rFonts w:ascii="Times New Roman" w:eastAsia="Calibri" w:hAnsi="Times New Roman" w:cs="Times New Roman"/>
                <w:sz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</w:rPr>
              <w:t xml:space="preserve">Umiejętność zaplanowania optymalnej drogi kształcenia, uwzględniającej indywidualne możliwości edukacyjne.  </w:t>
            </w:r>
          </w:p>
        </w:tc>
      </w:tr>
    </w:tbl>
    <w:p w:rsidR="00D16E53" w:rsidRPr="00566D72" w:rsidRDefault="00D16E53" w:rsidP="00D16E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6D72">
        <w:rPr>
          <w:rFonts w:ascii="Times New Roman" w:hAnsi="Times New Roman" w:cs="Times New Roman"/>
          <w:b/>
          <w:sz w:val="36"/>
          <w:szCs w:val="36"/>
        </w:rPr>
        <w:t>II.</w:t>
      </w:r>
    </w:p>
    <w:p w:rsidR="00C17FF6" w:rsidRPr="00566D72" w:rsidRDefault="00854542" w:rsidP="00D16E53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6D72">
        <w:rPr>
          <w:rFonts w:ascii="Times New Roman" w:hAnsi="Times New Roman" w:cs="Times New Roman"/>
          <w:b/>
          <w:sz w:val="36"/>
          <w:szCs w:val="36"/>
        </w:rPr>
        <w:t>Poprawa bezpieczeństwa</w:t>
      </w:r>
    </w:p>
    <w:tbl>
      <w:tblPr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89"/>
        <w:gridCol w:w="5812"/>
        <w:gridCol w:w="1842"/>
        <w:gridCol w:w="1418"/>
        <w:gridCol w:w="1701"/>
      </w:tblGrid>
      <w:tr w:rsidR="00B255D6" w:rsidRPr="00566D72" w:rsidTr="00EF550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784DBC">
            <w:pPr>
              <w:pStyle w:val="Nagwek5"/>
              <w:rPr>
                <w:sz w:val="20"/>
                <w:szCs w:val="20"/>
              </w:rPr>
            </w:pPr>
          </w:p>
          <w:p w:rsidR="002475D8" w:rsidRPr="00566D72" w:rsidRDefault="001135D5" w:rsidP="00784DBC">
            <w:pPr>
              <w:pStyle w:val="Nagwek5"/>
              <w:rPr>
                <w:sz w:val="20"/>
                <w:szCs w:val="20"/>
              </w:rPr>
            </w:pPr>
            <w:r w:rsidRPr="00566D72">
              <w:rPr>
                <w:sz w:val="20"/>
                <w:szCs w:val="20"/>
              </w:rPr>
              <w:t>OBSZAR DZIAŁANIA</w:t>
            </w:r>
          </w:p>
          <w:p w:rsidR="002475D8" w:rsidRPr="00566D72" w:rsidRDefault="002475D8" w:rsidP="00784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784DBC">
            <w:pPr>
              <w:pStyle w:val="Nagwek5"/>
              <w:rPr>
                <w:sz w:val="20"/>
                <w:szCs w:val="20"/>
              </w:rPr>
            </w:pPr>
          </w:p>
          <w:p w:rsidR="002475D8" w:rsidRPr="00566D72" w:rsidRDefault="001135D5" w:rsidP="00784DBC">
            <w:pPr>
              <w:pStyle w:val="Nagwek5"/>
              <w:rPr>
                <w:sz w:val="20"/>
                <w:szCs w:val="20"/>
              </w:rPr>
            </w:pPr>
            <w:r w:rsidRPr="00566D72">
              <w:rPr>
                <w:sz w:val="20"/>
                <w:szCs w:val="20"/>
              </w:rPr>
              <w:t>ZADANIA, STRATEGIE I METODY REALIZACJI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784DBC">
            <w:pPr>
              <w:pStyle w:val="Nagwek5"/>
              <w:rPr>
                <w:sz w:val="20"/>
                <w:szCs w:val="20"/>
              </w:rPr>
            </w:pPr>
          </w:p>
          <w:p w:rsidR="00BF593E" w:rsidRPr="00566D72" w:rsidRDefault="001135D5" w:rsidP="00BA1E32">
            <w:pPr>
              <w:tabs>
                <w:tab w:val="center" w:pos="851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b/>
                <w:sz w:val="20"/>
                <w:szCs w:val="20"/>
              </w:rPr>
              <w:t>ODPOWIEDZIAL</w:t>
            </w:r>
            <w:r w:rsidR="00EF5501" w:rsidRPr="00566D72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566D72">
              <w:rPr>
                <w:rFonts w:ascii="Times New Roman" w:hAnsi="Times New Roman" w:cs="Times New Roman"/>
                <w:b/>
                <w:sz w:val="20"/>
                <w:szCs w:val="20"/>
              </w:rPr>
              <w:t>NI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784DBC">
            <w:pPr>
              <w:pStyle w:val="Nagwek5"/>
              <w:rPr>
                <w:sz w:val="20"/>
                <w:szCs w:val="20"/>
              </w:rPr>
            </w:pPr>
          </w:p>
          <w:p w:rsidR="00BF593E" w:rsidRPr="00566D72" w:rsidRDefault="001135D5" w:rsidP="00BF5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b/>
                <w:sz w:val="20"/>
                <w:szCs w:val="20"/>
              </w:rPr>
              <w:t>TERMIN REALIZACJI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784DBC">
            <w:pPr>
              <w:pStyle w:val="Nagwek5"/>
              <w:rPr>
                <w:sz w:val="20"/>
                <w:szCs w:val="20"/>
              </w:rPr>
            </w:pPr>
          </w:p>
          <w:p w:rsidR="00BF593E" w:rsidRPr="00566D72" w:rsidRDefault="001135D5" w:rsidP="00BF5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b/>
                <w:sz w:val="20"/>
                <w:szCs w:val="20"/>
              </w:rPr>
              <w:t>EWALUACJA</w:t>
            </w:r>
          </w:p>
        </w:tc>
      </w:tr>
      <w:tr w:rsidR="00B255D6" w:rsidRPr="00566D72" w:rsidTr="00EF550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B6042D">
            <w:pPr>
              <w:pStyle w:val="Akapitzlist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Agresja i przemoc (w tym cyberprzemoc i inne formy agresji)</w:t>
            </w:r>
          </w:p>
          <w:p w:rsidR="002475D8" w:rsidRPr="00566D72" w:rsidRDefault="002475D8" w:rsidP="00784DBC">
            <w:p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D16E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Zapoznanie uczniów ze statutem szkoły oraz uwrażliwianie ich na konieczność przestrzegania norm społecznych;</w:t>
            </w:r>
          </w:p>
          <w:p w:rsidR="002475D8" w:rsidRPr="00566D72" w:rsidRDefault="002475D8" w:rsidP="00D16E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Wychwycenie grupy uczniów naruszających zasady współżycia społecznego;</w:t>
            </w:r>
          </w:p>
          <w:p w:rsidR="002475D8" w:rsidRPr="00566D72" w:rsidRDefault="002475D8" w:rsidP="00D16E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Organizacja lekcji wychowawczych z udziałem pedagoga, psychologa szkolnego, pracowników PPP i innych specjalistów –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organizowanie spotkań informacyjnych na temat charakterystycznych zjawisk patologii społecznej oraz wymagań dotyczących zachowania ucznia na terenie szkoły;</w:t>
            </w:r>
          </w:p>
          <w:p w:rsidR="002475D8" w:rsidRPr="00566D72" w:rsidRDefault="002475D8" w:rsidP="00D16E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Prowadzenie i organizowanie 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dla rodziców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po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gadanek i prelekcji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, ukierunkowanych na kształcenie podstawowych umiejętności wychowawczych;</w:t>
            </w:r>
          </w:p>
          <w:p w:rsidR="002475D8" w:rsidRPr="00566D72" w:rsidRDefault="002475D8" w:rsidP="00D16E53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 razie wystąpienia przejawów agresji i przemocy podjęcie indywidualnej pracy terapeutycznej z uczniem (sprawcą i ofiarą) przez pedagoga i psychologa</w:t>
            </w:r>
          </w:p>
          <w:p w:rsidR="002475D8" w:rsidRPr="00566D72" w:rsidRDefault="002475D8" w:rsidP="009741BB">
            <w:pPr>
              <w:numPr>
                <w:ilvl w:val="2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umożliwieni</w:t>
            </w:r>
            <w:r w:rsidR="00914989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e udziału w zajęciach psychoedu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kacyjnych ,</w:t>
            </w:r>
          </w:p>
          <w:p w:rsidR="002475D8" w:rsidRPr="00566D72" w:rsidRDefault="002475D8" w:rsidP="009741BB">
            <w:pPr>
              <w:numPr>
                <w:ilvl w:val="2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nawiązanie współpracy z domem rodzinnym ucznia,</w:t>
            </w:r>
          </w:p>
          <w:p w:rsidR="002475D8" w:rsidRPr="00566D72" w:rsidRDefault="002475D8" w:rsidP="009741BB">
            <w:pPr>
              <w:numPr>
                <w:ilvl w:val="2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umożliwienie udziału ucznia w zajęciach pozalekcyjnych, organizowanych w ramach programu profilaktyki środowiskowej,</w:t>
            </w:r>
          </w:p>
          <w:p w:rsidR="002475D8" w:rsidRPr="00566D72" w:rsidRDefault="002475D8" w:rsidP="009741BB">
            <w:pPr>
              <w:numPr>
                <w:ilvl w:val="2"/>
                <w:numId w:val="32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stosowanie szkolnych procedur zachowania się w sytuacji zagrożenia zdrowia czy życia uczniów;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Organizowanie dla uczniów klas pierwszych warsztatów integracyjno – adaptacyjnych;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Organizowanie spotkań informacyjnych na temat bezpieczeństwa i skutków demoralizacji prowadzonych przez przedstawicieli Policji, 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Straży Miejskiej, stowarzyszeń                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i organizacji pozarządowych,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Edukacja społeczno – prawna ucznia, by uzyskał świadomość odpowiedzialności prz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ed prawem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współodpowiedzialności za porządek publiczny;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Spotkania z funkcjonariuszami Policji ; 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Kształtowanie postawy moralnej współodpowiedzialności    u uczniów przez wychowawców, pedagoga, psychologa szkolnego, nauczycieli przedmiotów, w trakcie zajęć grupowych  i indywidualnych oraz działań interwencyjnych;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Uczestnictwo uczniów w imprezach i programach profilaktycznych (Środowiskowy Program Profilaktyki, Warsztaty: Cyberprzemoc, Agresja i przemoc – jak sobie radzić, prelekcja: Odpowiedzialność karna nieletnich 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Zorganizowanie i przeprowadzenie „Szkolnego Tygodnia Profilaktyki” – konkursy i imprezy tematyczne, lekcje wychowawcze, ukierunkowane na wspieranie uczniów, zwiększenie ich poczucia bezpieczeństwa oraz gotowości do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ujawniania doświadczonych osobiście lub obserwowanych przejawów przemocy;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Kontynuacja realizacji Miejskiego Programu Bezpieczny Gimnazjalista, mającego na celu wyposażenie uczniów we wzorce bezpiecznego i właściwe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go zachowania się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 sytuacjach zagrożenia;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Rozpowszechnienie wśród młodzieży materiałów informacyjnych dotyczących miejsc, w których można uzyskać pomoc w sytuacjach zagrożenia;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Coroczne badanie stanu bezpieczeństwa w szkole i jej otoczeniu;</w:t>
            </w:r>
          </w:p>
          <w:p w:rsidR="002475D8" w:rsidRPr="00566D72" w:rsidRDefault="002475D8" w:rsidP="00D16E53">
            <w:pPr>
              <w:pStyle w:val="Tekstpodstawowy3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prowadzenie na terenie szkoły monitoringu wizyjnego;</w:t>
            </w:r>
          </w:p>
          <w:p w:rsidR="002475D8" w:rsidRPr="00566D72" w:rsidRDefault="002475D8" w:rsidP="00784DBC">
            <w:pPr>
              <w:pStyle w:val="Tekstpodstawowy3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Szkolenia Rady Pedagogicznej w zakresie bezpieczeństwa ucznia; 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Uwrażliwianie rodziców – edukacja w zakresie przyczyn, skutków i sposobów radzenia sobie z agresją i przemocą, ze szczególnym zwróceniem uwagi na moralną odpowiedzialność dorosłych za reagowanie w sytuacjach patologicznych;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Zajęcia psychoedukacyjne dla uczniów dotyczące radzenia sobie w sytuacjach konfliktowych, prowadzone przez specjalistów.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Stosowanie procedur postępowania w sytuacjach zagrożenia oraz bieżące zapoznawanie z nimi podmiotów szkolnych;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Organizowanie dla uczniów zajęć mających na celu przygotowanie ich do prawidłowego funkcjonowania społecznego. Objęcie opieką ucznia zdolnego poprzez    umożliwienie mu realizacji potrzeb   i ambicji naukowych. Zapewnienie pomocy materialnej (stypendia edukacyjne) jako czynnik wyrównujący szanse edukacyjne i rozwojowe uczniów. Umożliwienie uczniom korzystania z pracowni komputerowej i internetu w czasie pozalekcyjnym; 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Ochrona uczniów przed niepożąda</w:t>
            </w:r>
            <w:r w:rsidR="000A2A03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nymi treściami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 internecie poprzez zainstalowanie programu zabezpieczającego;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Uwrażliwianie uczniów na problem cyberprzemocy;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Popularyzowanie wiedzy i doskonalenie umiejętności wychowawczych rodziców poprzez organizowanie szkoleń </w:t>
            </w:r>
            <w:r w:rsidR="005C1C6F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 tym zakresie oraz zachęcani</w:t>
            </w:r>
            <w:r w:rsidR="005C1C6F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 rodziców do korzystania               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z indywidualnych konsultacji psychologiczno– pedagogicznych w szkole, jak również w innych placówkach specjalistycznych; zamieszczanie artykułów i informacji na stronie internetowej szkoły;</w:t>
            </w:r>
          </w:p>
          <w:p w:rsidR="002475D8" w:rsidRPr="00566D72" w:rsidRDefault="002475D8" w:rsidP="00D16E53">
            <w:pPr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Uruchomienie w razie potrzeby procedury „Niebieska karta”;</w:t>
            </w:r>
          </w:p>
          <w:p w:rsidR="002475D8" w:rsidRPr="00566D72" w:rsidRDefault="002475D8" w:rsidP="00784DB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4602CA" w:rsidP="00D4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Nauczyciele, wychowawcy, pedagog, psycholog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4602CA" w:rsidP="00D4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IX każdego roku</w:t>
            </w:r>
          </w:p>
          <w:p w:rsidR="004602CA" w:rsidRPr="00566D72" w:rsidRDefault="004602CA" w:rsidP="00D41A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02CA" w:rsidRPr="00566D72" w:rsidRDefault="004602CA" w:rsidP="00D41ADF">
            <w:r w:rsidRPr="00566D72">
              <w:rPr>
                <w:rFonts w:ascii="Times New Roman" w:hAnsi="Times New Roman" w:cs="Times New Roman"/>
                <w:sz w:val="20"/>
                <w:szCs w:val="20"/>
              </w:rPr>
              <w:t xml:space="preserve">Cały rok </w:t>
            </w:r>
            <w:r w:rsidRPr="00566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szkolny, imprezy według szkolnego kalendarza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76089A" w:rsidP="007608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Ankieta dotycząca bezpieczeństwa. Obserwacje.</w:t>
            </w:r>
          </w:p>
        </w:tc>
      </w:tr>
      <w:tr w:rsidR="00B255D6" w:rsidRPr="00566D72" w:rsidTr="00EF5501">
        <w:trPr>
          <w:trHeight w:val="1275"/>
        </w:trPr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0246B3" w:rsidP="00B6042D">
            <w:pPr>
              <w:pStyle w:val="Akapitzlist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 xml:space="preserve">Używanie substancji </w:t>
            </w:r>
            <w:r w:rsidR="002475D8" w:rsidRPr="00566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psychoaktywnych (nikotyna, alkohol, narkotyki, dopalacze) i inne współczesne uzależnienia (komputer, Internet, hazard)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D16E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Wstępna diagnoza, rozpoznanie uczniów z grup ryzyka, otoczenie ich opieką psychologiczno-pedagogiczną;</w:t>
            </w:r>
          </w:p>
          <w:p w:rsidR="002475D8" w:rsidRPr="00566D72" w:rsidRDefault="002475D8" w:rsidP="00D16E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Praca z rodziną, w której istnieje problem alkoholowy (pedagog, psycholog szkol</w:t>
            </w:r>
            <w:r w:rsidR="009741BB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ny), rozmowy informujące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o istocie uzależnienia oraz ki</w:t>
            </w:r>
            <w:r w:rsidR="009741BB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erowanie rodzicó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uczniów do odpowiednich placówek specjalistycznych (Ośrodki Leczenia Odwykowego, Ośrodek Interwencji Kryzysowej, Specjalistyczna Poradnia Rodzinna, MOPS, itp.), objęcie opieką wychowawczą  dzieci z rodzin dysfunkcyjnych, oraz wskazanie tym rodzinom źródeł       i możliwości pomocy materialnej; wskazanie możliwości skorzystania z terapii dla osób współuzależnionych,</w:t>
            </w:r>
          </w:p>
          <w:p w:rsidR="002475D8" w:rsidRPr="00566D72" w:rsidRDefault="002475D8" w:rsidP="00D16E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Rozpowszechnianie wśród uczniów ulotek i materiałów dotyczących uzależnień i ryzykownych zachowań;</w:t>
            </w:r>
          </w:p>
          <w:p w:rsidR="002475D8" w:rsidRPr="00566D72" w:rsidRDefault="002475D8" w:rsidP="00D16E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Pogadanki nt. prowadzenia zdr</w:t>
            </w:r>
            <w:r w:rsidR="000A2A03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owego stylu życia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i umiejętnego spędzania wolnego czasu;</w:t>
            </w:r>
          </w:p>
          <w:p w:rsidR="002475D8" w:rsidRPr="00566D72" w:rsidRDefault="002475D8" w:rsidP="00D16E53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Prelekcje i warsztaty dla rodziców i uczniów, prowadzone przez specjalistów w danej dziedzinie: program profilaktyczny </w:t>
            </w:r>
            <w:r w:rsidR="009741BB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„Dopalacze”,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„Marihuana – prawda i mity”, „Teatr życia” itp.</w:t>
            </w:r>
          </w:p>
          <w:p w:rsidR="002475D8" w:rsidRPr="00566D72" w:rsidRDefault="002475D8" w:rsidP="00D16E53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Propagowanie zdrowego, wolnego od uzależnień trybu życia - przeprowadzenie na godzinach wychowawczych zajęć ukierunkowanych na kształtowanie prawidłowych postaw 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i umiejętności dokonywania właściwych wyborów (np. poprzez ćwiczenie umiejętności odmawiania wypicia alkoholu czy zapalenia papierosa ).</w:t>
            </w:r>
          </w:p>
          <w:p w:rsidR="002475D8" w:rsidRPr="00566D72" w:rsidRDefault="002475D8" w:rsidP="00D16E53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Zachęcanie uczniów do udziału w zajęciach Środowiskowego Programu Profilaktyki, w celu wdrożenia do umiejętności prawidłowego spędzania czasu wolnego,</w:t>
            </w:r>
          </w:p>
          <w:p w:rsidR="002475D8" w:rsidRPr="00566D72" w:rsidRDefault="002475D8" w:rsidP="00D16E53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Uświadomienie uczniom szkodliwości używania e-papierosów oraz innych środków zawierających nikotynę, </w:t>
            </w:r>
          </w:p>
          <w:p w:rsidR="002475D8" w:rsidRPr="00566D72" w:rsidRDefault="002475D8" w:rsidP="00D41ADF">
            <w:pPr>
              <w:pStyle w:val="Tekstpodstawowywcity2"/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Zamieszczenie na stronie internetowej szkoły informacji dla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uczniów z zakresu tematyki uzależnień, zagrożeń i możliwości uzyskania pomocy;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4602CA" w:rsidP="00D4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Pedagog, psycholog, wychowawcy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4602CA" w:rsidP="00D4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  <w:p w:rsidR="004602CA" w:rsidRPr="00566D72" w:rsidRDefault="004602CA" w:rsidP="00D41A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Imprezy i akcje według szkolnego kalendarza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1D0F10" w:rsidP="0074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Ankieta. Obserwacje.</w:t>
            </w:r>
          </w:p>
        </w:tc>
      </w:tr>
      <w:tr w:rsidR="00B255D6" w:rsidRPr="00566D72" w:rsidTr="00EF550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B6042D">
            <w:pPr>
              <w:pStyle w:val="Akapitzlist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lastRenderedPageBreak/>
              <w:t>Wagary (brak realizacji obowiązku szkolnego)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D16E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Zobowiązani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e wychowawców klas do natychmia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stowego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każdorazowego powiadamiania pedagoga       o przypadkach wagarów ucznia; </w:t>
            </w:r>
          </w:p>
          <w:p w:rsidR="002475D8" w:rsidRPr="00566D72" w:rsidRDefault="002475D8" w:rsidP="00D16E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Rozpoznawanie i analiza przyczyn wagarów/odmowy chodzenia do szkoły dokonana przez wychowawcę, ew. pedagoga 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psychologa szkolnego; </w:t>
            </w:r>
          </w:p>
          <w:p w:rsidR="002475D8" w:rsidRPr="00566D72" w:rsidRDefault="002475D8" w:rsidP="00D16E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Współpraca z domem rodzinnym w celu wypracowania wspólnego frontu wychowawczego i zapobieżenia występowania wagarów/odmowy chodzenia do szkoły u uczniów;</w:t>
            </w:r>
          </w:p>
          <w:p w:rsidR="002475D8" w:rsidRPr="00566D72" w:rsidRDefault="002475D8" w:rsidP="00D16E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Współpraca z kuratorami sądowymi i pracownikami socjalnymi;</w:t>
            </w:r>
          </w:p>
          <w:p w:rsidR="002475D8" w:rsidRPr="00566D72" w:rsidRDefault="002475D8" w:rsidP="00D16E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Pisemne powiadomienie rodziców o przypadkach nieusprawiedliwionych nieobecności ich dzieci,  pisemne upomnienia;</w:t>
            </w:r>
          </w:p>
          <w:p w:rsidR="002475D8" w:rsidRPr="00566D72" w:rsidRDefault="002475D8" w:rsidP="00D16E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 razie potrzeby pogłębione badania ucznia w poradni psychologiczno – pedagogicznej;</w:t>
            </w:r>
          </w:p>
          <w:p w:rsidR="002475D8" w:rsidRPr="00566D72" w:rsidRDefault="002475D8" w:rsidP="00D16E53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Przeprowadzenie z uczniami opuszczającymi zajęcia szkolne rozmów profilaktycznych (dot. skutków ich postępowania) przez pedagoga szkolnego, ewentualnie przedstawicieli Policji.</w:t>
            </w:r>
          </w:p>
          <w:p w:rsidR="009741BB" w:rsidRPr="00566D72" w:rsidRDefault="009741BB" w:rsidP="009741B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4602CA" w:rsidP="002475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Pedagog, psycholog, wychowawcy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4602CA" w:rsidP="00D41A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1D0F10" w:rsidP="0074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Analiza dokumentów szkolnych – frekwencja.</w:t>
            </w:r>
          </w:p>
        </w:tc>
      </w:tr>
      <w:tr w:rsidR="00B255D6" w:rsidRPr="00566D72" w:rsidTr="00EF550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B6042D">
            <w:pPr>
              <w:pStyle w:val="Akapitzlist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Kradzieże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D16E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Kształtowanie u uczniów postawy moralnej współodpowiedzialności poprzez pogadanki na lekcjach wychowawczych;</w:t>
            </w:r>
          </w:p>
          <w:p w:rsidR="002475D8" w:rsidRPr="00566D72" w:rsidRDefault="002475D8" w:rsidP="00D16E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 przypadku zaistnienia kradzieży stosowanie prawnie  obowiązujących procedur postępowania;</w:t>
            </w:r>
          </w:p>
          <w:p w:rsidR="002475D8" w:rsidRPr="00566D72" w:rsidRDefault="002475D8" w:rsidP="00D16E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 przypadku kradzieży dopilnowanie, by sprawca kradzieży naprawił wyrządzone szkody;</w:t>
            </w:r>
          </w:p>
          <w:p w:rsidR="002475D8" w:rsidRPr="00566D72" w:rsidRDefault="002475D8" w:rsidP="00D16E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Nagradzanie uczniów zgłaszających znalezienie cennych przedmiotów;</w:t>
            </w:r>
          </w:p>
          <w:p w:rsidR="002475D8" w:rsidRPr="00566D72" w:rsidRDefault="002475D8" w:rsidP="00784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4602CA" w:rsidP="002475D8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Wychowawcy, pedagog, psycholog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3A142B" w:rsidP="003A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t>Cały rok szkolny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1D0F10" w:rsidP="0074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Brak incydentów na terenie szkoły.</w:t>
            </w:r>
          </w:p>
        </w:tc>
      </w:tr>
      <w:tr w:rsidR="00D41ADF" w:rsidRPr="00566D72" w:rsidTr="00EF5501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B6042D">
            <w:pPr>
              <w:pStyle w:val="Akapitzlist"/>
              <w:numPr>
                <w:ilvl w:val="0"/>
                <w:numId w:val="34"/>
              </w:numP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Inne współczesne zagrożenia – zaburzenia odżywiania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2475D8" w:rsidP="00D16E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Diagnoza sytuacji szkolnej – rozmowy z uczniami, obserwacje, zwracanie </w:t>
            </w:r>
            <w:r w:rsidR="00D41ADF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uwagi na niepokojące zmiany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w wyglądzie uczniów;</w:t>
            </w:r>
          </w:p>
          <w:p w:rsidR="002475D8" w:rsidRPr="00566D72" w:rsidRDefault="002475D8" w:rsidP="00D16E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Współpraca z rodzicami i kierowanie w razie potrzeby do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specjalistów;</w:t>
            </w:r>
          </w:p>
          <w:p w:rsidR="002475D8" w:rsidRPr="00566D72" w:rsidRDefault="002475D8" w:rsidP="00D16E53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„Zaburzenia Odżywiania”- za</w:t>
            </w:r>
            <w:r w:rsidR="004602CA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jęcia profilaktyczne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klasach,  prowadzone przez studentów Śląskiego Uniwersytetu Medycznego;</w:t>
            </w:r>
          </w:p>
          <w:p w:rsidR="002475D8" w:rsidRPr="00566D72" w:rsidRDefault="002475D8" w:rsidP="00784DB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D41ADF" w:rsidP="003A142B">
            <w:pPr>
              <w:spacing w:after="0" w:line="240" w:lineRule="auto"/>
              <w:ind w:left="36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Nauczyciele, wychowawcy, pedagog, 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psycholog, </w:t>
            </w:r>
            <w:r w:rsidR="003A142B"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>higienistka</w:t>
            </w: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szkolna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3A142B" w:rsidP="003A14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Cały rok szkolny. Zajęcia według </w:t>
            </w:r>
            <w:r w:rsidRPr="00566D7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kalendarza imprez.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5D8" w:rsidRPr="00566D72" w:rsidRDefault="001D0F10" w:rsidP="0074310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66D7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Ankieta. Obserwacja. </w:t>
            </w:r>
          </w:p>
        </w:tc>
      </w:tr>
    </w:tbl>
    <w:p w:rsidR="00D16E53" w:rsidRPr="00566D72" w:rsidRDefault="00D16E53" w:rsidP="00D16E53">
      <w:pPr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D16E53" w:rsidRPr="00566D72" w:rsidRDefault="00D16E53" w:rsidP="007148CC">
      <w:pPr>
        <w:pStyle w:val="Tekstpodstawowywcity3"/>
        <w:jc w:val="both"/>
        <w:rPr>
          <w:rFonts w:ascii="Times New Roman" w:eastAsia="Calibri" w:hAnsi="Times New Roman" w:cs="Times New Roman"/>
          <w:sz w:val="24"/>
        </w:rPr>
      </w:pPr>
      <w:r w:rsidRPr="00566D72">
        <w:rPr>
          <w:rFonts w:ascii="Times New Roman" w:eastAsia="Calibri" w:hAnsi="Times New Roman" w:cs="Times New Roman"/>
          <w:sz w:val="24"/>
        </w:rPr>
        <w:t>Proponowane działania mają charakter profilaktyki z elementami wczesnej interwencji i są zintegrowane ze szkolnym programem nauczania i wychowania. Mają na celu także poprawę stanu bezpieczeństwa i kształtowanie postaw społecznych wobec powszechnego problemu przemocy.</w:t>
      </w:r>
    </w:p>
    <w:p w:rsidR="00D16E53" w:rsidRPr="00566D72" w:rsidRDefault="00D16E53" w:rsidP="007148CC">
      <w:pPr>
        <w:ind w:left="360" w:firstLine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6D72">
        <w:rPr>
          <w:rFonts w:ascii="Times New Roman" w:eastAsia="Calibri" w:hAnsi="Times New Roman" w:cs="Times New Roman"/>
          <w:sz w:val="24"/>
          <w:szCs w:val="24"/>
        </w:rPr>
        <w:t>Za realizację przedstawionych celów odpowiedzialni są nau</w:t>
      </w:r>
      <w:r w:rsidR="007148CC" w:rsidRPr="00566D72">
        <w:rPr>
          <w:rFonts w:ascii="Times New Roman" w:eastAsia="Calibri" w:hAnsi="Times New Roman" w:cs="Times New Roman"/>
          <w:sz w:val="24"/>
          <w:szCs w:val="24"/>
        </w:rPr>
        <w:t>czyciele, uczniowie</w:t>
      </w:r>
      <w:r w:rsidRPr="00566D72">
        <w:rPr>
          <w:rFonts w:ascii="Times New Roman" w:eastAsia="Calibri" w:hAnsi="Times New Roman" w:cs="Times New Roman"/>
          <w:sz w:val="24"/>
          <w:szCs w:val="24"/>
        </w:rPr>
        <w:t xml:space="preserve"> i rodzice. W szkole istnieje bank pomysłów – konspektów, scenariuszy lekcji, ułatwiających prowadzenie godzin wychowawczych dotyczących problematyki zachowań aspołecznych. </w:t>
      </w:r>
      <w:r w:rsidR="007148CC" w:rsidRPr="00566D72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Pr="00566D72">
        <w:rPr>
          <w:rFonts w:ascii="Times New Roman" w:eastAsia="Calibri" w:hAnsi="Times New Roman" w:cs="Times New Roman"/>
          <w:sz w:val="24"/>
          <w:szCs w:val="24"/>
        </w:rPr>
        <w:t>W realizacji programu uwzględnia się współpracę wszystkich podmiotów szkolnych z instytucjami wspierającymi rodzinę i pracę szkoły.</w:t>
      </w:r>
    </w:p>
    <w:p w:rsidR="0076089A" w:rsidRPr="00566D72" w:rsidRDefault="0076089A" w:rsidP="0076089A">
      <w:pPr>
        <w:rPr>
          <w:rFonts w:ascii="Times New Roman" w:hAnsi="Times New Roman" w:cs="Times New Roman"/>
          <w:b/>
          <w:sz w:val="36"/>
          <w:szCs w:val="36"/>
        </w:rPr>
      </w:pPr>
      <w:r w:rsidRPr="00566D72">
        <w:rPr>
          <w:rFonts w:ascii="Times New Roman" w:hAnsi="Times New Roman" w:cs="Times New Roman"/>
          <w:b/>
          <w:sz w:val="36"/>
          <w:szCs w:val="36"/>
        </w:rPr>
        <w:t>Podstawa prawna: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Konwencja o prawach dziecka.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Konstytucja Rzeczpospolitej Polskiej.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rPr>
          <w:rFonts w:ascii="Times New Roman" w:hAnsi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Kodeks rodzinny i opiekuńczy .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 xml:space="preserve">Ustawa o systemie oświaty z dnia 7 września 1991 r. z późniejszymi zmianami (tekst jednolity Dz.U. z 2004 r., Nr 256 poz. 2572; obowiązuje od 17 grudnia 2004 r.).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Style w:val="h2"/>
          <w:rFonts w:ascii="Times New Roman" w:hAnsi="Times New Roman" w:cs="Times New Roman"/>
          <w:sz w:val="24"/>
          <w:szCs w:val="24"/>
        </w:rPr>
        <w:t>Ustawa z dnia 20 lutego 2015 r. o zmianie ustawy o systemie oświaty oraz niektórych innych ustaw (</w:t>
      </w:r>
      <w:r w:rsidRPr="00566D72">
        <w:rPr>
          <w:rStyle w:val="h1"/>
          <w:rFonts w:ascii="Times New Roman" w:hAnsi="Times New Roman" w:cs="Times New Roman"/>
          <w:sz w:val="24"/>
          <w:szCs w:val="24"/>
        </w:rPr>
        <w:t>Dz.U. 2015 poz. 357)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 xml:space="preserve">Ustawa o wychowaniu w trzeźwości i przeciwdziałaniu alkoholizmowi z dnia 26 października 1982 r. (tekst jednolity - Dz. U. z 2002r. Nr 147, poz.1231; Dz. U. z 2007r. Nr 70, poz. 473).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 xml:space="preserve">Ustawa o przeciwdziałaniu narkomanii z dnia 29 lipca 2005 r. (Dz.U. z 2005r. Nr 179, poz. 1485 z późniejszymi zmianami: Dz. U. z 2006r. Nr 7 poz. 47 i 48; Dz. U. z 2006r Nr 66 poz. 469; Nr 120 poz. 826).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 xml:space="preserve">Ustawa o postępowaniu w sprawach nieletnich z dnia 26 października 1982 r. (tekst jednolity: Dz.U. z 2002 r. Nr 11, poz. 109 z późniejszymi zmianami)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lastRenderedPageBreak/>
        <w:t xml:space="preserve">Ustawa o ochronie zdrowia przed następstwami używania tytoniu i wyrobów tytoniowych z dnia 9 listopada 1995 r. (tekst jednolity: Dz.U. Nr 10. z 1996 r., poz. 55 z późniejszymi zmianami: 1997r. Nr 88, poz. 554 i Nr 121, poz. 770; 1999 r. Nr 96, poz.1107; 2003 r. Nr 229, poz. 2274).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 xml:space="preserve">Ustawa o zmianie ustawy o ochronie zdrowia psychicznego z dnia 23 lipca 2008r. (Dz. U. z 2008r. Nr 180 poz. 1108). Ustawie o ochronie zdrowia psychicznego z dnia 19 sierpnia 1994 r. (Dz.U. Nr 111, poz. 535; z późniejszymi zmianami - Dz.U. Nr 113, poz. 731 z 1997 r., Dz.U. Nr 141, poz. 1183 z 2005 r.).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 xml:space="preserve">Ustawa o przeciwdziałaniu przemocy w rodzinie z dnia 20 września 2005 r. (Dz.U. Nr 180, poz. 1493).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Style w:val="Pogrubienie"/>
          <w:rFonts w:ascii="Times New Roman" w:eastAsia="Arial Unicode MS" w:hAnsi="Times New Roman" w:cs="Times New Roman"/>
          <w:b w:val="0"/>
          <w:sz w:val="24"/>
          <w:szCs w:val="24"/>
        </w:rPr>
        <w:t>Ustawa</w:t>
      </w:r>
      <w:r w:rsidRPr="00566D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6D72">
        <w:rPr>
          <w:rStyle w:val="Pogrubienie"/>
          <w:rFonts w:ascii="Times New Roman" w:eastAsia="Arial Unicode MS" w:hAnsi="Times New Roman" w:cs="Times New Roman"/>
          <w:b w:val="0"/>
          <w:sz w:val="24"/>
          <w:szCs w:val="24"/>
        </w:rPr>
        <w:t>o zmianie ustawy o przeciwdziałaniu przemocy w rodzinie oraz niektórych innych ustaw</w:t>
      </w:r>
      <w:r w:rsidRPr="00566D72">
        <w:rPr>
          <w:rFonts w:ascii="Times New Roman" w:hAnsi="Times New Roman" w:cs="Times New Roman"/>
          <w:sz w:val="24"/>
          <w:szCs w:val="24"/>
        </w:rPr>
        <w:t xml:space="preserve"> (Dz.U. z dnia 13 lipca 2010 r., Nr 125, poz. 842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Rozporządzenie MEN z dnia 13 lutego 2013 r. w sprawie szczegółowych zasad działania publicznych poradni psychologiczno-pedagogicznych w tym publicznych poradni specjalistycznych (</w:t>
      </w:r>
      <w:r w:rsidRPr="00566D72">
        <w:rPr>
          <w:rStyle w:val="h1"/>
          <w:rFonts w:ascii="Times New Roman" w:hAnsi="Times New Roman" w:cs="Times New Roman"/>
          <w:sz w:val="24"/>
          <w:szCs w:val="24"/>
        </w:rPr>
        <w:t>Dz.U. 2013 poz. 199</w:t>
      </w:r>
      <w:r w:rsidRPr="00566D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Rozporządzenie MEN z dnia 30 kwietnia 2013 r. w sprawie zasad udzielania                   i organizacji pomocy psychologiczno-pedagogicznej w publicznych przedszkolach, szkołach i placówkach (</w:t>
      </w:r>
      <w:r w:rsidRPr="00566D72">
        <w:rPr>
          <w:rStyle w:val="h1"/>
          <w:rFonts w:ascii="Times New Roman" w:hAnsi="Times New Roman" w:cs="Times New Roman"/>
          <w:sz w:val="24"/>
          <w:szCs w:val="24"/>
        </w:rPr>
        <w:t>Dz.U. 2013 poz. 532</w:t>
      </w:r>
      <w:r w:rsidRPr="00566D72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Rozporządzenie MEN z dnia 18 sierpnia 2015r. w sprawie zakresu i form prowadzenia w szkołach i placówkach systemu oświaty działalności wychowawczej, edukacyjnej, informacyjnej i profilaktycznej w celu przeciwdziałania narkomanii (</w:t>
      </w:r>
      <w:hyperlink r:id="rId8" w:history="1">
        <w:r w:rsidRPr="00566D72">
          <w:rPr>
            <w:rFonts w:ascii="Times New Roman" w:hAnsi="Times New Roman" w:cs="Times New Roman"/>
            <w:sz w:val="24"/>
            <w:szCs w:val="24"/>
          </w:rPr>
          <w:t>Dz.U. z 2015 r. poz. 1249</w:t>
        </w:r>
      </w:hyperlink>
      <w:r w:rsidRPr="00566D72">
        <w:rPr>
          <w:rFonts w:ascii="Times New Roman" w:hAnsi="Times New Roman" w:cs="Times New Roman"/>
          <w:sz w:val="24"/>
          <w:szCs w:val="24"/>
        </w:rPr>
        <w:t>).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 xml:space="preserve">Rozporządzenie MENiS z dnia 26 lipca 2004 r. w sprawie szczegółowych zasad kierowania, przyjmowania, przenoszenia, zwalniania i pobytu nieletniego w młodzieżowych ośrodkach wychowawczych oraz młodzieżowych ośrodkach socjoterapii (Dz. U. Nr 178 z 2004 r., poz. 1833).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Rozporządzenie MEN z dnia 24 lipca 2015 r. w sprawie organizowania kształcenia, wychowania i opieki dla dzieci i młodzieży niepełnosprawnych, niedostosowanych społecznie i zagrożonych niedostosowaniem społecznym (</w:t>
      </w:r>
      <w:r w:rsidRPr="00566D72">
        <w:rPr>
          <w:rStyle w:val="h1"/>
          <w:rFonts w:ascii="Times New Roman" w:hAnsi="Times New Roman" w:cs="Times New Roman"/>
          <w:sz w:val="24"/>
          <w:szCs w:val="24"/>
        </w:rPr>
        <w:t>Dz.U. 2015 poz. 1113).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 xml:space="preserve">Rozporządzenie MEN z dnia 10 stycznia 2008r. w sprawie rodzajów innych form wychowania przedszkolnego, warunków tworzenia i organizowania tych form oraz sposobu ich działania  (Dz. U. z 2008 r. Nr 7, poz. 38). 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Rozporządzenie MEN z dnia 23 grudnia 2008r. w sprawie podstawy programowej wychowania przedszkolnego oraz kształcenia ogólnego w poszczególnych typach szkół (Dz. U. z 2009r.  Nr 4, poz. 17).</w:t>
      </w:r>
    </w:p>
    <w:p w:rsidR="0076089A" w:rsidRPr="00566D72" w:rsidRDefault="0076089A" w:rsidP="0076089A">
      <w:pPr>
        <w:numPr>
          <w:ilvl w:val="0"/>
          <w:numId w:val="33"/>
        </w:num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6D72">
        <w:rPr>
          <w:rFonts w:ascii="Times New Roman" w:hAnsi="Times New Roman" w:cs="Times New Roman"/>
          <w:sz w:val="24"/>
          <w:szCs w:val="24"/>
        </w:rPr>
        <w:t>Rozporządzenie Ministra Edukacji Narodowej i Sportu z dn.31.01.2002 r. zmieniające rozporządzenie w sprawie ramowych statutów publicznego przedszkola i publicznych szkół   (Dz.U. Nr 10 poz.96).</w:t>
      </w:r>
    </w:p>
    <w:p w:rsidR="007148CC" w:rsidRPr="00566D72" w:rsidRDefault="007148CC" w:rsidP="006852B8">
      <w:pPr>
        <w:spacing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6089A" w:rsidRPr="00566D72" w:rsidRDefault="00AC120F" w:rsidP="0076089A">
      <w:pPr>
        <w:spacing w:line="360" w:lineRule="auto"/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66D72">
        <w:rPr>
          <w:rFonts w:ascii="Times New Roman" w:eastAsia="Calibri" w:hAnsi="Times New Roman" w:cs="Times New Roman"/>
          <w:b/>
          <w:sz w:val="24"/>
          <w:szCs w:val="24"/>
        </w:rPr>
        <w:lastRenderedPageBreak/>
        <w:t>Program</w:t>
      </w:r>
      <w:r w:rsidR="000A2A03"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 pozytywnie zaopiniowany przez Radę Pedagogiczną w dniu </w:t>
      </w:r>
      <w:r w:rsidR="00566D72">
        <w:rPr>
          <w:rFonts w:ascii="Times New Roman" w:eastAsia="Calibri" w:hAnsi="Times New Roman" w:cs="Times New Roman"/>
          <w:b/>
          <w:sz w:val="24"/>
          <w:szCs w:val="24"/>
        </w:rPr>
        <w:t>9.02.</w:t>
      </w:r>
      <w:r w:rsidRPr="00566D72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="00AA2773"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 w:rsidR="000A2A03"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 i z</w:t>
      </w:r>
      <w:r w:rsidR="007148CC" w:rsidRPr="00566D72">
        <w:rPr>
          <w:rFonts w:ascii="Times New Roman" w:eastAsia="Calibri" w:hAnsi="Times New Roman" w:cs="Times New Roman"/>
          <w:b/>
          <w:sz w:val="24"/>
          <w:szCs w:val="24"/>
        </w:rPr>
        <w:t>atwierdzon</w:t>
      </w:r>
      <w:r w:rsidR="008A7D4D" w:rsidRPr="00566D72">
        <w:rPr>
          <w:rFonts w:ascii="Times New Roman" w:eastAsia="Calibri" w:hAnsi="Times New Roman" w:cs="Times New Roman"/>
          <w:b/>
          <w:sz w:val="24"/>
          <w:szCs w:val="24"/>
        </w:rPr>
        <w:t>y</w:t>
      </w:r>
      <w:r w:rsidR="000A2A03"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 przez Radę Rodziców</w:t>
      </w:r>
      <w:r w:rsidR="000246B3"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 w dniu </w:t>
      </w:r>
      <w:r w:rsidRPr="00566D72">
        <w:rPr>
          <w:rFonts w:ascii="Times New Roman" w:eastAsia="Calibri" w:hAnsi="Times New Roman" w:cs="Times New Roman"/>
          <w:b/>
          <w:sz w:val="24"/>
          <w:szCs w:val="24"/>
        </w:rPr>
        <w:t>.....</w:t>
      </w:r>
      <w:r w:rsidR="00F45E1E" w:rsidRPr="00566D7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66D72">
        <w:rPr>
          <w:rFonts w:ascii="Times New Roman" w:eastAsia="Calibri" w:hAnsi="Times New Roman" w:cs="Times New Roman"/>
          <w:b/>
          <w:sz w:val="24"/>
          <w:szCs w:val="24"/>
        </w:rPr>
        <w:t>2016</w:t>
      </w:r>
      <w:r w:rsidR="00AA2773" w:rsidRPr="00566D72">
        <w:rPr>
          <w:rFonts w:ascii="Times New Roman" w:eastAsia="Calibri" w:hAnsi="Times New Roman" w:cs="Times New Roman"/>
          <w:b/>
          <w:sz w:val="24"/>
          <w:szCs w:val="24"/>
        </w:rPr>
        <w:t>r.</w:t>
      </w:r>
    </w:p>
    <w:p w:rsidR="0076089A" w:rsidRPr="00566D72" w:rsidRDefault="0076089A" w:rsidP="0076089A">
      <w:pPr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9A" w:rsidRPr="00566D72" w:rsidRDefault="0076089A" w:rsidP="0076089A">
      <w:pPr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9A" w:rsidRPr="00B255D6" w:rsidRDefault="0076089A" w:rsidP="0076089A">
      <w:pPr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9A" w:rsidRPr="00B255D6" w:rsidRDefault="0076089A" w:rsidP="0076089A">
      <w:pPr>
        <w:ind w:left="360" w:firstLine="34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6089A" w:rsidRPr="00B255D6" w:rsidRDefault="0076089A" w:rsidP="0076089A">
      <w:pPr>
        <w:ind w:left="360" w:firstLine="3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55D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B07763" w:rsidRPr="00B255D6">
        <w:rPr>
          <w:rFonts w:ascii="Times New Roman" w:eastAsia="Calibri" w:hAnsi="Times New Roman" w:cs="Times New Roman"/>
          <w:i/>
          <w:sz w:val="24"/>
          <w:szCs w:val="24"/>
        </w:rPr>
        <w:t>Opracowanie:</w:t>
      </w:r>
      <w:r w:rsidR="00B07763" w:rsidRPr="00B255D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255D6">
        <w:rPr>
          <w:rFonts w:ascii="Times New Roman" w:eastAsia="Calibri" w:hAnsi="Times New Roman" w:cs="Times New Roman"/>
          <w:i/>
          <w:sz w:val="24"/>
          <w:szCs w:val="24"/>
        </w:rPr>
        <w:t>Katarzyna Wójcik</w:t>
      </w:r>
      <w:r w:rsidR="00B07763" w:rsidRPr="00B255D6">
        <w:rPr>
          <w:rFonts w:ascii="Times New Roman" w:eastAsia="Calibri" w:hAnsi="Times New Roman" w:cs="Times New Roman"/>
          <w:i/>
          <w:sz w:val="24"/>
          <w:szCs w:val="24"/>
        </w:rPr>
        <w:t xml:space="preserve"> - </w:t>
      </w:r>
      <w:r w:rsidRPr="00B255D6">
        <w:rPr>
          <w:rFonts w:ascii="Times New Roman" w:eastAsia="Calibri" w:hAnsi="Times New Roman" w:cs="Times New Roman"/>
          <w:i/>
          <w:sz w:val="24"/>
          <w:szCs w:val="24"/>
        </w:rPr>
        <w:t>Kryjanowska</w:t>
      </w:r>
      <w:r w:rsidR="00B07763" w:rsidRPr="00B255D6">
        <w:rPr>
          <w:rFonts w:ascii="Times New Roman" w:eastAsia="Calibri" w:hAnsi="Times New Roman" w:cs="Times New Roman"/>
          <w:i/>
          <w:sz w:val="24"/>
          <w:szCs w:val="24"/>
        </w:rPr>
        <w:t xml:space="preserve"> – psycholog szkolny</w:t>
      </w:r>
      <w:r w:rsidR="00B6042D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76089A" w:rsidRPr="00B255D6" w:rsidRDefault="00B07763" w:rsidP="00760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60" w:firstLine="3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55D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255D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255D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="0076089A" w:rsidRPr="00B255D6">
        <w:rPr>
          <w:rFonts w:ascii="Times New Roman" w:eastAsia="Calibri" w:hAnsi="Times New Roman" w:cs="Times New Roman"/>
          <w:i/>
          <w:sz w:val="24"/>
          <w:szCs w:val="24"/>
        </w:rPr>
        <w:t>Aleksandra Zapa</w:t>
      </w:r>
      <w:r w:rsidRPr="00B255D6">
        <w:rPr>
          <w:rFonts w:ascii="Times New Roman" w:eastAsia="Calibri" w:hAnsi="Times New Roman" w:cs="Times New Roman"/>
          <w:i/>
          <w:sz w:val="24"/>
          <w:szCs w:val="24"/>
        </w:rPr>
        <w:t xml:space="preserve"> – pedagog</w:t>
      </w:r>
      <w:r w:rsidR="0076089A" w:rsidRPr="00B255D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255D6">
        <w:rPr>
          <w:rFonts w:ascii="Times New Roman" w:eastAsia="Calibri" w:hAnsi="Times New Roman" w:cs="Times New Roman"/>
          <w:i/>
          <w:sz w:val="24"/>
          <w:szCs w:val="24"/>
        </w:rPr>
        <w:t>szkolny</w:t>
      </w:r>
      <w:r w:rsidR="00B6042D">
        <w:rPr>
          <w:rFonts w:ascii="Times New Roman" w:eastAsia="Calibri" w:hAnsi="Times New Roman" w:cs="Times New Roman"/>
          <w:i/>
          <w:sz w:val="24"/>
          <w:szCs w:val="24"/>
        </w:rPr>
        <w:t>,</w:t>
      </w:r>
    </w:p>
    <w:p w:rsidR="00B07763" w:rsidRPr="00B255D6" w:rsidRDefault="00B07763" w:rsidP="007608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</w:tabs>
        <w:ind w:left="360" w:firstLine="348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255D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255D6">
        <w:rPr>
          <w:rFonts w:ascii="Times New Roman" w:eastAsia="Calibri" w:hAnsi="Times New Roman" w:cs="Times New Roman"/>
          <w:i/>
          <w:sz w:val="24"/>
          <w:szCs w:val="24"/>
        </w:rPr>
        <w:tab/>
      </w:r>
      <w:r w:rsidRPr="00B255D6">
        <w:rPr>
          <w:rFonts w:ascii="Times New Roman" w:eastAsia="Calibri" w:hAnsi="Times New Roman" w:cs="Times New Roman"/>
          <w:i/>
          <w:sz w:val="24"/>
          <w:szCs w:val="24"/>
        </w:rPr>
        <w:tab/>
        <w:t>Grażyna Gorczyca - Leszczorz – nauczyciel historii, WOS, etyki</w:t>
      </w:r>
      <w:r w:rsidR="00B6042D">
        <w:rPr>
          <w:rFonts w:ascii="Times New Roman" w:eastAsia="Calibri" w:hAnsi="Times New Roman" w:cs="Times New Roman"/>
          <w:i/>
          <w:sz w:val="24"/>
          <w:szCs w:val="24"/>
        </w:rPr>
        <w:t>.</w:t>
      </w:r>
    </w:p>
    <w:p w:rsidR="00F724B3" w:rsidRPr="00BE2D1C" w:rsidRDefault="00F724B3" w:rsidP="003E7918">
      <w:pPr>
        <w:ind w:left="360" w:firstLine="348"/>
        <w:jc w:val="both"/>
        <w:rPr>
          <w:rFonts w:ascii="Times New Roman" w:eastAsia="Calibri" w:hAnsi="Times New Roman" w:cs="Times New Roman"/>
          <w:b/>
          <w:color w:val="7030A0"/>
          <w:sz w:val="24"/>
          <w:szCs w:val="24"/>
        </w:rPr>
      </w:pPr>
    </w:p>
    <w:sectPr w:rsidR="00F724B3" w:rsidRPr="00BE2D1C" w:rsidSect="002475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6601" w:rsidRDefault="00E86601" w:rsidP="00CA108C">
      <w:pPr>
        <w:spacing w:after="0" w:line="240" w:lineRule="auto"/>
      </w:pPr>
      <w:r>
        <w:separator/>
      </w:r>
    </w:p>
  </w:endnote>
  <w:endnote w:type="continuationSeparator" w:id="0">
    <w:p w:rsidR="00E86601" w:rsidRDefault="00E86601" w:rsidP="00CA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E" w:rsidRDefault="00A66E7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27651451"/>
      <w:docPartObj>
        <w:docPartGallery w:val="Page Numbers (Bottom of Page)"/>
        <w:docPartUnique/>
      </w:docPartObj>
    </w:sdtPr>
    <w:sdtEndPr/>
    <w:sdtContent>
      <w:p w:rsidR="00A66E7E" w:rsidRDefault="00E8660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69E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6E7E" w:rsidRDefault="00A66E7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E" w:rsidRDefault="00A66E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6601" w:rsidRDefault="00E86601" w:rsidP="00CA108C">
      <w:pPr>
        <w:spacing w:after="0" w:line="240" w:lineRule="auto"/>
      </w:pPr>
      <w:r>
        <w:separator/>
      </w:r>
    </w:p>
  </w:footnote>
  <w:footnote w:type="continuationSeparator" w:id="0">
    <w:p w:rsidR="00E86601" w:rsidRDefault="00E86601" w:rsidP="00CA1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E" w:rsidRDefault="00A66E7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E" w:rsidRDefault="00A66E7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6E7E" w:rsidRDefault="00A66E7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E0E52"/>
    <w:multiLevelType w:val="hybridMultilevel"/>
    <w:tmpl w:val="7F52D33E"/>
    <w:lvl w:ilvl="0" w:tplc="7A5A726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0F1D38"/>
    <w:multiLevelType w:val="hybridMultilevel"/>
    <w:tmpl w:val="A3F6A0C4"/>
    <w:lvl w:ilvl="0" w:tplc="2C74CF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0E162384"/>
    <w:multiLevelType w:val="singleLevel"/>
    <w:tmpl w:val="63A08DEE"/>
    <w:lvl w:ilvl="0">
      <w:start w:val="1"/>
      <w:numFmt w:val="bullet"/>
      <w:lvlText w:val="-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3" w15:restartNumberingAfterBreak="0">
    <w:nsid w:val="11DB3BB0"/>
    <w:multiLevelType w:val="hybridMultilevel"/>
    <w:tmpl w:val="F82093D0"/>
    <w:lvl w:ilvl="0" w:tplc="63A08DEE">
      <w:start w:val="1"/>
      <w:numFmt w:val="bullet"/>
      <w:lvlText w:val="-"/>
      <w:lvlJc w:val="left"/>
      <w:pPr>
        <w:ind w:left="39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4" w15:restartNumberingAfterBreak="0">
    <w:nsid w:val="172F150D"/>
    <w:multiLevelType w:val="hybridMultilevel"/>
    <w:tmpl w:val="84B0D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1A07DE"/>
    <w:multiLevelType w:val="hybridMultilevel"/>
    <w:tmpl w:val="A4FCD972"/>
    <w:lvl w:ilvl="0" w:tplc="DC843F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0DC5282"/>
    <w:multiLevelType w:val="hybridMultilevel"/>
    <w:tmpl w:val="F2A658AE"/>
    <w:lvl w:ilvl="0" w:tplc="63A08DE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1352B98"/>
    <w:multiLevelType w:val="hybridMultilevel"/>
    <w:tmpl w:val="A94405BC"/>
    <w:lvl w:ilvl="0" w:tplc="AF5AB80E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25B13DE7"/>
    <w:multiLevelType w:val="hybridMultilevel"/>
    <w:tmpl w:val="F6885D4A"/>
    <w:lvl w:ilvl="0" w:tplc="04150001">
      <w:start w:val="1"/>
      <w:numFmt w:val="bullet"/>
      <w:lvlText w:val=""/>
      <w:lvlJc w:val="left"/>
      <w:pPr>
        <w:ind w:left="4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15678"/>
    <w:multiLevelType w:val="multilevel"/>
    <w:tmpl w:val="DEACF9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F10E29"/>
    <w:multiLevelType w:val="hybridMultilevel"/>
    <w:tmpl w:val="53009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8BF602D"/>
    <w:multiLevelType w:val="hybridMultilevel"/>
    <w:tmpl w:val="B3BCE7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9076DB"/>
    <w:multiLevelType w:val="hybridMultilevel"/>
    <w:tmpl w:val="ECF06734"/>
    <w:lvl w:ilvl="0" w:tplc="B6AC760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F1448A"/>
    <w:multiLevelType w:val="hybridMultilevel"/>
    <w:tmpl w:val="37CE2974"/>
    <w:lvl w:ilvl="0" w:tplc="9A3A119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36EF2F85"/>
    <w:multiLevelType w:val="hybridMultilevel"/>
    <w:tmpl w:val="57746390"/>
    <w:lvl w:ilvl="0" w:tplc="63A08DEE">
      <w:start w:val="1"/>
      <w:numFmt w:val="bullet"/>
      <w:lvlText w:val="-"/>
      <w:lvlJc w:val="left"/>
      <w:pPr>
        <w:ind w:left="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15" w15:restartNumberingAfterBreak="0">
    <w:nsid w:val="3B643225"/>
    <w:multiLevelType w:val="hybridMultilevel"/>
    <w:tmpl w:val="8C4A8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7E760A"/>
    <w:multiLevelType w:val="multilevel"/>
    <w:tmpl w:val="2B3E34C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856DBE"/>
    <w:multiLevelType w:val="hybridMultilevel"/>
    <w:tmpl w:val="B454AC92"/>
    <w:lvl w:ilvl="0" w:tplc="63A08DEE">
      <w:start w:val="1"/>
      <w:numFmt w:val="bullet"/>
      <w:lvlText w:val="-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46B8515E"/>
    <w:multiLevelType w:val="hybridMultilevel"/>
    <w:tmpl w:val="B1664570"/>
    <w:lvl w:ilvl="0" w:tplc="63A08DE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63A08DEE">
      <w:start w:val="1"/>
      <w:numFmt w:val="bullet"/>
      <w:lvlText w:val="-"/>
      <w:lvlJc w:val="left"/>
      <w:pPr>
        <w:ind w:left="785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46E57B59"/>
    <w:multiLevelType w:val="hybridMultilevel"/>
    <w:tmpl w:val="9912F5C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BBF2701"/>
    <w:multiLevelType w:val="hybridMultilevel"/>
    <w:tmpl w:val="26169DE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1" w15:restartNumberingAfterBreak="0">
    <w:nsid w:val="4CEB2A94"/>
    <w:multiLevelType w:val="hybridMultilevel"/>
    <w:tmpl w:val="F1D4FE28"/>
    <w:lvl w:ilvl="0" w:tplc="D1646EE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F42D0A"/>
    <w:multiLevelType w:val="hybridMultilevel"/>
    <w:tmpl w:val="465242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5FB3D3A"/>
    <w:multiLevelType w:val="hybridMultilevel"/>
    <w:tmpl w:val="3B661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0401B1"/>
    <w:multiLevelType w:val="hybridMultilevel"/>
    <w:tmpl w:val="3D4AAE2C"/>
    <w:lvl w:ilvl="0" w:tplc="63A08DEE">
      <w:start w:val="1"/>
      <w:numFmt w:val="bullet"/>
      <w:lvlText w:val="-"/>
      <w:lvlJc w:val="left"/>
      <w:pPr>
        <w:ind w:left="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abstractNum w:abstractNumId="25" w15:restartNumberingAfterBreak="0">
    <w:nsid w:val="656A5441"/>
    <w:multiLevelType w:val="hybridMultilevel"/>
    <w:tmpl w:val="2C6C94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E50A25"/>
    <w:multiLevelType w:val="singleLevel"/>
    <w:tmpl w:val="B0320A94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7" w15:restartNumberingAfterBreak="0">
    <w:nsid w:val="6EBF550C"/>
    <w:multiLevelType w:val="hybridMultilevel"/>
    <w:tmpl w:val="CA6AFA4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107C36"/>
    <w:multiLevelType w:val="hybridMultilevel"/>
    <w:tmpl w:val="DA42D958"/>
    <w:lvl w:ilvl="0" w:tplc="EC703FDA">
      <w:start w:val="1"/>
      <w:numFmt w:val="decimal"/>
      <w:lvlText w:val="%1."/>
      <w:lvlJc w:val="left"/>
      <w:pPr>
        <w:ind w:left="644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1B04BED"/>
    <w:multiLevelType w:val="hybridMultilevel"/>
    <w:tmpl w:val="10C474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DB2FD9"/>
    <w:multiLevelType w:val="hybridMultilevel"/>
    <w:tmpl w:val="797060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0EE9FDA">
      <w:start w:val="1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690429A"/>
    <w:multiLevelType w:val="hybridMultilevel"/>
    <w:tmpl w:val="A86E298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7FE26F4"/>
    <w:multiLevelType w:val="hybridMultilevel"/>
    <w:tmpl w:val="380A2DE6"/>
    <w:lvl w:ilvl="0" w:tplc="6776A5B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3D28813C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1D6A43"/>
    <w:multiLevelType w:val="hybridMultilevel"/>
    <w:tmpl w:val="BAF61C86"/>
    <w:lvl w:ilvl="0" w:tplc="63A08DEE">
      <w:start w:val="1"/>
      <w:numFmt w:val="bullet"/>
      <w:lvlText w:val="-"/>
      <w:lvlJc w:val="left"/>
      <w:pPr>
        <w:ind w:left="43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26"/>
  </w:num>
  <w:num w:numId="5">
    <w:abstractNumId w:val="13"/>
  </w:num>
  <w:num w:numId="6">
    <w:abstractNumId w:val="32"/>
  </w:num>
  <w:num w:numId="7">
    <w:abstractNumId w:val="9"/>
  </w:num>
  <w:num w:numId="8">
    <w:abstractNumId w:val="2"/>
  </w:num>
  <w:num w:numId="9">
    <w:abstractNumId w:val="16"/>
  </w:num>
  <w:num w:numId="10">
    <w:abstractNumId w:val="7"/>
  </w:num>
  <w:num w:numId="11">
    <w:abstractNumId w:val="21"/>
  </w:num>
  <w:num w:numId="12">
    <w:abstractNumId w:val="30"/>
  </w:num>
  <w:num w:numId="13">
    <w:abstractNumId w:val="19"/>
  </w:num>
  <w:num w:numId="14">
    <w:abstractNumId w:val="8"/>
  </w:num>
  <w:num w:numId="15">
    <w:abstractNumId w:val="20"/>
  </w:num>
  <w:num w:numId="16">
    <w:abstractNumId w:val="27"/>
  </w:num>
  <w:num w:numId="17">
    <w:abstractNumId w:val="31"/>
  </w:num>
  <w:num w:numId="18">
    <w:abstractNumId w:val="12"/>
  </w:num>
  <w:num w:numId="19">
    <w:abstractNumId w:val="25"/>
  </w:num>
  <w:num w:numId="20">
    <w:abstractNumId w:val="11"/>
  </w:num>
  <w:num w:numId="21">
    <w:abstractNumId w:val="22"/>
  </w:num>
  <w:num w:numId="22">
    <w:abstractNumId w:val="28"/>
  </w:num>
  <w:num w:numId="23">
    <w:abstractNumId w:val="3"/>
  </w:num>
  <w:num w:numId="24">
    <w:abstractNumId w:val="15"/>
  </w:num>
  <w:num w:numId="25">
    <w:abstractNumId w:val="29"/>
  </w:num>
  <w:num w:numId="26">
    <w:abstractNumId w:val="4"/>
  </w:num>
  <w:num w:numId="27">
    <w:abstractNumId w:val="33"/>
  </w:num>
  <w:num w:numId="28">
    <w:abstractNumId w:val="17"/>
  </w:num>
  <w:num w:numId="29">
    <w:abstractNumId w:val="14"/>
  </w:num>
  <w:num w:numId="30">
    <w:abstractNumId w:val="24"/>
  </w:num>
  <w:num w:numId="31">
    <w:abstractNumId w:val="6"/>
  </w:num>
  <w:num w:numId="32">
    <w:abstractNumId w:val="18"/>
  </w:num>
  <w:num w:numId="33">
    <w:abstractNumId w:val="2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3E0"/>
    <w:rsid w:val="000246B3"/>
    <w:rsid w:val="00046040"/>
    <w:rsid w:val="000869E0"/>
    <w:rsid w:val="000A2A03"/>
    <w:rsid w:val="000A5A5A"/>
    <w:rsid w:val="001135D5"/>
    <w:rsid w:val="00121F57"/>
    <w:rsid w:val="001D0F10"/>
    <w:rsid w:val="001D20E4"/>
    <w:rsid w:val="001E4A67"/>
    <w:rsid w:val="001E63F7"/>
    <w:rsid w:val="002475D8"/>
    <w:rsid w:val="0026719D"/>
    <w:rsid w:val="002913B2"/>
    <w:rsid w:val="002F52E2"/>
    <w:rsid w:val="00370783"/>
    <w:rsid w:val="003A142B"/>
    <w:rsid w:val="003B62B0"/>
    <w:rsid w:val="003B7C35"/>
    <w:rsid w:val="003E7918"/>
    <w:rsid w:val="00403A78"/>
    <w:rsid w:val="004074E6"/>
    <w:rsid w:val="00422674"/>
    <w:rsid w:val="004602CA"/>
    <w:rsid w:val="0046091E"/>
    <w:rsid w:val="00460B6C"/>
    <w:rsid w:val="00460E3D"/>
    <w:rsid w:val="00476EC6"/>
    <w:rsid w:val="004C370B"/>
    <w:rsid w:val="004F7C15"/>
    <w:rsid w:val="00537313"/>
    <w:rsid w:val="00566D72"/>
    <w:rsid w:val="0059247A"/>
    <w:rsid w:val="005A1060"/>
    <w:rsid w:val="005A6D12"/>
    <w:rsid w:val="005C1C6F"/>
    <w:rsid w:val="005E1580"/>
    <w:rsid w:val="005E3EDD"/>
    <w:rsid w:val="006231A7"/>
    <w:rsid w:val="0068353F"/>
    <w:rsid w:val="006852B8"/>
    <w:rsid w:val="006873D8"/>
    <w:rsid w:val="00691802"/>
    <w:rsid w:val="006954F7"/>
    <w:rsid w:val="007148CC"/>
    <w:rsid w:val="00720366"/>
    <w:rsid w:val="00743105"/>
    <w:rsid w:val="00745001"/>
    <w:rsid w:val="00747D05"/>
    <w:rsid w:val="0076089A"/>
    <w:rsid w:val="00772BE4"/>
    <w:rsid w:val="00784DBC"/>
    <w:rsid w:val="007C1B43"/>
    <w:rsid w:val="00854542"/>
    <w:rsid w:val="008A7D4D"/>
    <w:rsid w:val="008B1815"/>
    <w:rsid w:val="008E7417"/>
    <w:rsid w:val="00903235"/>
    <w:rsid w:val="00914989"/>
    <w:rsid w:val="00941028"/>
    <w:rsid w:val="0096218D"/>
    <w:rsid w:val="00966796"/>
    <w:rsid w:val="009741BB"/>
    <w:rsid w:val="009816D2"/>
    <w:rsid w:val="009B20E3"/>
    <w:rsid w:val="009B35EA"/>
    <w:rsid w:val="009B3853"/>
    <w:rsid w:val="009C2572"/>
    <w:rsid w:val="009F67DA"/>
    <w:rsid w:val="00A0082C"/>
    <w:rsid w:val="00A0094F"/>
    <w:rsid w:val="00A14C89"/>
    <w:rsid w:val="00A3401A"/>
    <w:rsid w:val="00A66D6A"/>
    <w:rsid w:val="00A66E7E"/>
    <w:rsid w:val="00A87570"/>
    <w:rsid w:val="00AA2773"/>
    <w:rsid w:val="00AA4A14"/>
    <w:rsid w:val="00AB16EF"/>
    <w:rsid w:val="00AB416D"/>
    <w:rsid w:val="00AC120F"/>
    <w:rsid w:val="00B07763"/>
    <w:rsid w:val="00B255D6"/>
    <w:rsid w:val="00B6042D"/>
    <w:rsid w:val="00BA1E32"/>
    <w:rsid w:val="00BD3B72"/>
    <w:rsid w:val="00BD6CF3"/>
    <w:rsid w:val="00BE2D1C"/>
    <w:rsid w:val="00BF593E"/>
    <w:rsid w:val="00C17FF6"/>
    <w:rsid w:val="00CA108C"/>
    <w:rsid w:val="00CA70E1"/>
    <w:rsid w:val="00D01327"/>
    <w:rsid w:val="00D16E53"/>
    <w:rsid w:val="00D319A6"/>
    <w:rsid w:val="00D32FDE"/>
    <w:rsid w:val="00D41ADF"/>
    <w:rsid w:val="00D82732"/>
    <w:rsid w:val="00DE2E08"/>
    <w:rsid w:val="00E42A70"/>
    <w:rsid w:val="00E8608F"/>
    <w:rsid w:val="00E86601"/>
    <w:rsid w:val="00E878E3"/>
    <w:rsid w:val="00EC26B1"/>
    <w:rsid w:val="00ED2CE4"/>
    <w:rsid w:val="00EF5501"/>
    <w:rsid w:val="00EF6B95"/>
    <w:rsid w:val="00F11D9C"/>
    <w:rsid w:val="00F13B2C"/>
    <w:rsid w:val="00F2464C"/>
    <w:rsid w:val="00F258F4"/>
    <w:rsid w:val="00F45E1E"/>
    <w:rsid w:val="00F47C82"/>
    <w:rsid w:val="00F613E0"/>
    <w:rsid w:val="00F71174"/>
    <w:rsid w:val="00F724B3"/>
    <w:rsid w:val="00FA4B08"/>
    <w:rsid w:val="00FC39B2"/>
    <w:rsid w:val="00FE6875"/>
    <w:rsid w:val="00FF2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09F9EA-A729-4F26-BF24-6D6BE58CD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5">
    <w:name w:val="heading 5"/>
    <w:basedOn w:val="Normalny"/>
    <w:next w:val="Normalny"/>
    <w:link w:val="Nagwek5Znak"/>
    <w:qFormat/>
    <w:rsid w:val="00D16E5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724B3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724B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qFormat/>
    <w:rsid w:val="00F724B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724B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724B3"/>
  </w:style>
  <w:style w:type="paragraph" w:styleId="Tekstpodstawowy2">
    <w:name w:val="Body Text 2"/>
    <w:basedOn w:val="Normalny"/>
    <w:link w:val="Tekstpodstawowy2Znak"/>
    <w:uiPriority w:val="99"/>
    <w:unhideWhenUsed/>
    <w:rsid w:val="00F724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4B3"/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D16E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D16E53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D16E5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D16E53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16E5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16E53"/>
    <w:rPr>
      <w:sz w:val="16"/>
      <w:szCs w:val="16"/>
    </w:rPr>
  </w:style>
  <w:style w:type="character" w:customStyle="1" w:styleId="Nagwek5Znak">
    <w:name w:val="Nagłówek 5 Znak"/>
    <w:basedOn w:val="Domylnaczcionkaakapitu"/>
    <w:link w:val="Nagwek5"/>
    <w:rsid w:val="00D16E5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BD6C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E42A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A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08C"/>
  </w:style>
  <w:style w:type="paragraph" w:styleId="Stopka">
    <w:name w:val="footer"/>
    <w:basedOn w:val="Normalny"/>
    <w:link w:val="StopkaZnak"/>
    <w:uiPriority w:val="99"/>
    <w:unhideWhenUsed/>
    <w:rsid w:val="00CA10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08C"/>
  </w:style>
  <w:style w:type="character" w:styleId="Pogrubienie">
    <w:name w:val="Strong"/>
    <w:basedOn w:val="Domylnaczcionkaakapitu"/>
    <w:uiPriority w:val="22"/>
    <w:qFormat/>
    <w:rsid w:val="0076089A"/>
    <w:rPr>
      <w:b/>
      <w:bCs/>
    </w:rPr>
  </w:style>
  <w:style w:type="character" w:customStyle="1" w:styleId="h1">
    <w:name w:val="h1"/>
    <w:basedOn w:val="Domylnaczcionkaakapitu"/>
    <w:rsid w:val="0076089A"/>
  </w:style>
  <w:style w:type="character" w:customStyle="1" w:styleId="h2">
    <w:name w:val="h2"/>
    <w:basedOn w:val="Domylnaczcionkaakapitu"/>
    <w:rsid w:val="00760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egospodarka.pl/akty/dziennik-ustaw/2015/000/1249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708159-3552-4F03-8671-F4558C3D7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4876</Words>
  <Characters>29258</Characters>
  <Application>Microsoft Office Word</Application>
  <DocSecurity>0</DocSecurity>
  <Lines>243</Lines>
  <Paragraphs>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Basia</cp:lastModifiedBy>
  <cp:revision>3</cp:revision>
  <dcterms:created xsi:type="dcterms:W3CDTF">2016-02-29T06:48:00Z</dcterms:created>
  <dcterms:modified xsi:type="dcterms:W3CDTF">2016-02-29T06:48:00Z</dcterms:modified>
</cp:coreProperties>
</file>